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270" w14:textId="77777777" w:rsidR="0015715F" w:rsidRPr="00F95D73" w:rsidRDefault="0015715F" w:rsidP="003B3507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UTRZYMANIA CZYSTOŚCI I POR</w:t>
      </w:r>
      <w:r w:rsidR="00CB2BAC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ZĄDKU NA TERENIE GMINY ŁUBIANKA</w:t>
      </w:r>
    </w:p>
    <w:p w14:paraId="383CDD22" w14:textId="77777777" w:rsidR="004E5CDD" w:rsidRPr="00F95D73" w:rsidRDefault="004E5CDD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FC2EE8" w14:textId="77777777" w:rsidR="0015715F" w:rsidRPr="00F95D73" w:rsidRDefault="0015715F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14:paraId="12A02DAF" w14:textId="77777777" w:rsidR="002E2927" w:rsidRPr="00F95D73" w:rsidRDefault="002E2927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55D48" w14:textId="77777777" w:rsidR="0015715F" w:rsidRPr="00F95D73" w:rsidRDefault="0015715F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36D84A4E" w14:textId="77777777" w:rsidR="002E2927" w:rsidRPr="00F95D73" w:rsidRDefault="002E2927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76030" w14:textId="77777777" w:rsidR="0015715F" w:rsidRPr="00F95D73" w:rsidRDefault="0015715F" w:rsidP="002E29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1. Regulamin określa szczegółowe zasady utrzymania czystości i por</w:t>
      </w:r>
      <w:r w:rsidR="00F018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ządku na terenie Gminy Łubianka.</w:t>
      </w:r>
    </w:p>
    <w:p w14:paraId="0A21E0B7" w14:textId="77777777" w:rsidR="00F01852" w:rsidRPr="00F95D73" w:rsidRDefault="00F01852" w:rsidP="00B21D10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Definicje</w:t>
      </w:r>
    </w:p>
    <w:p w14:paraId="50B686B3" w14:textId="77777777" w:rsidR="00F01852" w:rsidRPr="00F95D73" w:rsidRDefault="0015715F" w:rsidP="00B21D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Ilekroć w regulaminie jest mowa o</w:t>
      </w:r>
      <w:r w:rsidR="00F018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5A600A" w14:textId="77777777" w:rsidR="0015715F" w:rsidRPr="00F95D73" w:rsidRDefault="00CB2BAC" w:rsidP="00B21D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F01852"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15715F"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stawie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EC764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 ustawę z dnia 13 września 1996 roku o utrzymaniu czystości i porządku w gmi</w:t>
      </w:r>
      <w:r w:rsidR="00D309C4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nach (</w:t>
      </w:r>
      <w:proofErr w:type="spellStart"/>
      <w:r w:rsidR="008077D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077D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 z 2017r.  poz. 1289, poz. 2056, poz. 2422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77231F65" w14:textId="77777777" w:rsidR="00F01852" w:rsidRPr="00F95D73" w:rsidRDefault="008077D1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F01852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górnych stawkach opłat – </w:t>
      </w:r>
      <w:r w:rsidR="0073271E" w:rsidRPr="00F95D73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5B6197" w:rsidRPr="00F95D73">
        <w:rPr>
          <w:rFonts w:ascii="Times New Roman" w:hAnsi="Times New Roman" w:cs="Times New Roman"/>
          <w:sz w:val="24"/>
          <w:szCs w:val="24"/>
        </w:rPr>
        <w:t>należy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przez to </w:t>
      </w:r>
      <w:r w:rsidR="005B6197" w:rsidRPr="00F95D73">
        <w:rPr>
          <w:rFonts w:ascii="Times New Roman" w:hAnsi="Times New Roman" w:cs="Times New Roman"/>
          <w:sz w:val="24"/>
          <w:szCs w:val="24"/>
        </w:rPr>
        <w:t>rozumieć</w:t>
      </w:r>
      <w:r w:rsidR="00AB44D1" w:rsidRPr="00F95D73">
        <w:rPr>
          <w:rFonts w:ascii="Times New Roman" w:hAnsi="Times New Roman" w:cs="Times New Roman"/>
          <w:sz w:val="24"/>
          <w:szCs w:val="24"/>
        </w:rPr>
        <w:t xml:space="preserve"> stawki ustalone uchwałą</w:t>
      </w:r>
      <w:r w:rsidR="0022117D" w:rsidRPr="00F95D73">
        <w:rPr>
          <w:rFonts w:ascii="Times New Roman" w:hAnsi="Times New Roman" w:cs="Times New Roman"/>
          <w:sz w:val="24"/>
          <w:szCs w:val="24"/>
        </w:rPr>
        <w:t xml:space="preserve"> Rady Gminy Łubianka</w:t>
      </w:r>
      <w:r w:rsidR="0073271E" w:rsidRPr="00F95D73">
        <w:rPr>
          <w:rFonts w:ascii="Times New Roman" w:hAnsi="Times New Roman" w:cs="Times New Roman"/>
          <w:sz w:val="24"/>
          <w:szCs w:val="24"/>
        </w:rPr>
        <w:t xml:space="preserve"> związane z pozbywaniem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5B6197" w:rsidRPr="00F95D73">
        <w:rPr>
          <w:rFonts w:ascii="Times New Roman" w:hAnsi="Times New Roman" w:cs="Times New Roman"/>
          <w:sz w:val="24"/>
          <w:szCs w:val="24"/>
        </w:rPr>
        <w:t>się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zebranych na terenie </w:t>
      </w:r>
      <w:r w:rsidR="005B6197" w:rsidRPr="00F95D73">
        <w:rPr>
          <w:rFonts w:ascii="Times New Roman" w:hAnsi="Times New Roman" w:cs="Times New Roman"/>
          <w:sz w:val="24"/>
          <w:szCs w:val="24"/>
        </w:rPr>
        <w:t>nieruchomości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odpadów komunalnych oraz</w:t>
      </w:r>
      <w:r w:rsidR="005B6197" w:rsidRPr="00F95D73">
        <w:rPr>
          <w:rFonts w:ascii="Times New Roman" w:hAnsi="Times New Roman" w:cs="Times New Roman"/>
          <w:sz w:val="24"/>
          <w:szCs w:val="24"/>
        </w:rPr>
        <w:t xml:space="preserve"> nieczystości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ciekłych;</w:t>
      </w:r>
    </w:p>
    <w:p w14:paraId="197855A3" w14:textId="5E0A1767" w:rsidR="00F01852" w:rsidRPr="00F95D73" w:rsidRDefault="008077D1" w:rsidP="00A23D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3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F01852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umowach 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– </w:t>
      </w:r>
      <w:r w:rsidR="00CC22D6" w:rsidRPr="00F95D73">
        <w:rPr>
          <w:rFonts w:ascii="Times New Roman" w:hAnsi="Times New Roman" w:cs="Times New Roman"/>
          <w:sz w:val="24"/>
          <w:szCs w:val="24"/>
        </w:rPr>
        <w:t xml:space="preserve">to </w:t>
      </w:r>
      <w:r w:rsidR="00903185" w:rsidRPr="00F95D73">
        <w:rPr>
          <w:rFonts w:ascii="Times New Roman" w:hAnsi="Times New Roman" w:cs="Times New Roman"/>
          <w:sz w:val="24"/>
          <w:szCs w:val="24"/>
        </w:rPr>
        <w:t>należy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przez to </w:t>
      </w:r>
      <w:r w:rsidR="00903185" w:rsidRPr="00F95D73">
        <w:rPr>
          <w:rFonts w:ascii="Times New Roman" w:hAnsi="Times New Roman" w:cs="Times New Roman"/>
          <w:sz w:val="24"/>
          <w:szCs w:val="24"/>
        </w:rPr>
        <w:t>rozumieć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A23D7A" w:rsidRPr="00F95D73">
        <w:rPr>
          <w:rFonts w:ascii="Times New Roman" w:hAnsi="Times New Roman" w:cs="Times New Roman"/>
          <w:sz w:val="24"/>
          <w:szCs w:val="24"/>
        </w:rPr>
        <w:t>umowy zawarte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z podmiotem uprawnionym, </w:t>
      </w:r>
      <w:r w:rsidR="00903185" w:rsidRPr="00F95D73">
        <w:rPr>
          <w:rFonts w:ascii="Times New Roman" w:hAnsi="Times New Roman" w:cs="Times New Roman"/>
          <w:sz w:val="24"/>
          <w:szCs w:val="24"/>
        </w:rPr>
        <w:t xml:space="preserve">posiadającym 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zezwolenie na prowadzenie </w:t>
      </w:r>
      <w:r w:rsidR="00903185" w:rsidRPr="00F95D73">
        <w:rPr>
          <w:rFonts w:ascii="Times New Roman" w:hAnsi="Times New Roman" w:cs="Times New Roman"/>
          <w:sz w:val="24"/>
          <w:szCs w:val="24"/>
        </w:rPr>
        <w:t>działalności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w zakresie odbierania odpadów komunalnych od </w:t>
      </w:r>
      <w:r w:rsidR="00903185" w:rsidRPr="00F95D73">
        <w:rPr>
          <w:rFonts w:ascii="Times New Roman" w:hAnsi="Times New Roman" w:cs="Times New Roman"/>
          <w:sz w:val="24"/>
          <w:szCs w:val="24"/>
        </w:rPr>
        <w:t>właścicieli nieruchomości</w:t>
      </w:r>
      <w:r w:rsidR="00400D10" w:rsidRPr="00F95D73">
        <w:rPr>
          <w:rFonts w:ascii="Times New Roman" w:hAnsi="Times New Roman" w:cs="Times New Roman"/>
          <w:sz w:val="24"/>
          <w:szCs w:val="24"/>
        </w:rPr>
        <w:t>,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wpisanym do Rejestru </w:t>
      </w:r>
      <w:r w:rsidR="00903185" w:rsidRPr="00F95D73">
        <w:rPr>
          <w:rFonts w:ascii="Times New Roman" w:hAnsi="Times New Roman" w:cs="Times New Roman"/>
          <w:sz w:val="24"/>
          <w:szCs w:val="24"/>
        </w:rPr>
        <w:t>Działalności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Regulowanej lub </w:t>
      </w:r>
      <w:r w:rsidR="00903185" w:rsidRPr="00F95D73">
        <w:rPr>
          <w:rFonts w:ascii="Times New Roman" w:hAnsi="Times New Roman" w:cs="Times New Roman"/>
          <w:sz w:val="24"/>
          <w:szCs w:val="24"/>
        </w:rPr>
        <w:t>posiadającym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stosowne zezwolenie</w:t>
      </w:r>
      <w:r w:rsidR="00903185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903185" w:rsidRPr="00F95D73">
        <w:rPr>
          <w:rFonts w:ascii="Times New Roman" w:hAnsi="Times New Roman" w:cs="Times New Roman"/>
          <w:sz w:val="24"/>
          <w:szCs w:val="24"/>
        </w:rPr>
        <w:t>opróżniania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zbiorników bezodpływowych </w:t>
      </w:r>
      <w:r w:rsidR="00537FC9" w:rsidRPr="00F95D73">
        <w:rPr>
          <w:rFonts w:ascii="Times New Roman" w:hAnsi="Times New Roman" w:cs="Times New Roman"/>
          <w:sz w:val="24"/>
          <w:szCs w:val="24"/>
        </w:rPr>
        <w:t xml:space="preserve">lub osadników w instalacjach przydomowych oczyszczalni ścieków 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i transportu </w:t>
      </w:r>
      <w:r w:rsidR="00903185" w:rsidRPr="00F95D73">
        <w:rPr>
          <w:rFonts w:ascii="Times New Roman" w:hAnsi="Times New Roman" w:cs="Times New Roman"/>
          <w:sz w:val="24"/>
          <w:szCs w:val="24"/>
        </w:rPr>
        <w:t>nieczystości</w:t>
      </w:r>
      <w:r w:rsidR="00F01852" w:rsidRPr="00F95D73">
        <w:rPr>
          <w:rFonts w:ascii="Times New Roman" w:hAnsi="Times New Roman" w:cs="Times New Roman"/>
          <w:sz w:val="24"/>
          <w:szCs w:val="24"/>
        </w:rPr>
        <w:t xml:space="preserve"> ciekłych;</w:t>
      </w:r>
    </w:p>
    <w:p w14:paraId="387A1014" w14:textId="77777777" w:rsidR="00D57956" w:rsidRPr="00F95D73" w:rsidRDefault="00D57956" w:rsidP="00E62D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C79C24" w14:textId="77777777" w:rsidR="0015715F" w:rsidRPr="00F95D73" w:rsidRDefault="0015715F" w:rsidP="00E62D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14:paraId="2DBDF8DB" w14:textId="77777777" w:rsidR="002E2927" w:rsidRPr="00F95D73" w:rsidRDefault="002E2927" w:rsidP="00E62D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0B2FC" w14:textId="77777777" w:rsidR="0015715F" w:rsidRPr="00F95D73" w:rsidRDefault="0015715F" w:rsidP="00E62D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w zakresie utrzymania czystości i porządku na terenie nieruchomości</w:t>
      </w:r>
    </w:p>
    <w:p w14:paraId="71DF6E0C" w14:textId="77777777" w:rsidR="004216AA" w:rsidRPr="00F95D73" w:rsidRDefault="004216AA" w:rsidP="00E62D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8DAFFB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="00D57956" w:rsidRPr="00F95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bCs/>
          <w:sz w:val="24"/>
          <w:szCs w:val="24"/>
        </w:rPr>
        <w:t>1.</w:t>
      </w:r>
      <w:r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>Właściciele nieruchomości zapewniają utrzymanie czystości i porządku na tereni</w:t>
      </w:r>
      <w:r w:rsidR="00343A58" w:rsidRPr="00F95D73">
        <w:rPr>
          <w:rFonts w:ascii="Times New Roman" w:hAnsi="Times New Roman" w:cs="Times New Roman"/>
          <w:sz w:val="24"/>
          <w:szCs w:val="24"/>
        </w:rPr>
        <w:t xml:space="preserve">e nieruchomości poprzez prowadzenie </w:t>
      </w:r>
      <w:r w:rsidRPr="00F95D73">
        <w:rPr>
          <w:rFonts w:ascii="Times New Roman" w:hAnsi="Times New Roman" w:cs="Times New Roman"/>
          <w:sz w:val="24"/>
          <w:szCs w:val="24"/>
        </w:rPr>
        <w:t>selektywnego zbierani</w:t>
      </w:r>
      <w:r w:rsidR="00D57956" w:rsidRPr="00F95D73">
        <w:rPr>
          <w:rFonts w:ascii="Times New Roman" w:hAnsi="Times New Roman" w:cs="Times New Roman"/>
          <w:sz w:val="24"/>
          <w:szCs w:val="24"/>
        </w:rPr>
        <w:t xml:space="preserve">a odpadów, a </w:t>
      </w:r>
      <w:r w:rsidR="00EE0FF8" w:rsidRPr="00F95D73">
        <w:rPr>
          <w:rFonts w:ascii="Times New Roman" w:hAnsi="Times New Roman" w:cs="Times New Roman"/>
          <w:sz w:val="24"/>
          <w:szCs w:val="24"/>
        </w:rPr>
        <w:t>przedsiębiorcy</w:t>
      </w:r>
      <w:r w:rsidR="00343A58" w:rsidRPr="00F95D73">
        <w:rPr>
          <w:rFonts w:ascii="Times New Roman" w:hAnsi="Times New Roman" w:cs="Times New Roman"/>
          <w:sz w:val="24"/>
          <w:szCs w:val="24"/>
        </w:rPr>
        <w:t xml:space="preserve"> są zobowiązani </w:t>
      </w:r>
      <w:r w:rsidRPr="00F95D73">
        <w:rPr>
          <w:rFonts w:ascii="Times New Roman" w:hAnsi="Times New Roman" w:cs="Times New Roman"/>
          <w:sz w:val="24"/>
          <w:szCs w:val="24"/>
        </w:rPr>
        <w:t>do odbierania następujących rodzajów odpadów komunalnych:</w:t>
      </w:r>
    </w:p>
    <w:p w14:paraId="0DA50023" w14:textId="77777777" w:rsidR="004E4DDB" w:rsidRPr="00F95D73" w:rsidRDefault="00E4104A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1) </w:t>
      </w:r>
      <w:r w:rsidR="004E4DDB" w:rsidRPr="00F95D73">
        <w:rPr>
          <w:rFonts w:ascii="Times New Roman" w:hAnsi="Times New Roman" w:cs="Times New Roman"/>
          <w:sz w:val="24"/>
          <w:szCs w:val="24"/>
        </w:rPr>
        <w:t>tworzywa sztucznego, metali oraz opakowań wielomateriałowych;</w:t>
      </w:r>
    </w:p>
    <w:p w14:paraId="0E02EAED" w14:textId="77777777" w:rsidR="00E4104A" w:rsidRPr="00F95D73" w:rsidRDefault="006B2FA3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2)  </w:t>
      </w:r>
      <w:r w:rsidR="004E4DDB" w:rsidRPr="00F95D73">
        <w:rPr>
          <w:rFonts w:ascii="Times New Roman" w:hAnsi="Times New Roman" w:cs="Times New Roman"/>
          <w:sz w:val="24"/>
          <w:szCs w:val="24"/>
        </w:rPr>
        <w:t>papieru i tektury;</w:t>
      </w:r>
    </w:p>
    <w:p w14:paraId="20FB4005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3)  szkła;</w:t>
      </w:r>
    </w:p>
    <w:p w14:paraId="61D3C2F3" w14:textId="4E60F2DA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4)  bioodpadów</w:t>
      </w:r>
      <w:r w:rsidR="00AA2BCF" w:rsidRPr="00F95D73">
        <w:rPr>
          <w:rFonts w:ascii="Times New Roman" w:hAnsi="Times New Roman" w:cs="Times New Roman"/>
          <w:sz w:val="24"/>
          <w:szCs w:val="24"/>
        </w:rPr>
        <w:t xml:space="preserve"> stanowiących odpady komunalne</w:t>
      </w:r>
      <w:r w:rsidR="00F44F28" w:rsidRPr="00F95D73">
        <w:rPr>
          <w:rFonts w:ascii="Times New Roman" w:hAnsi="Times New Roman" w:cs="Times New Roman"/>
          <w:sz w:val="24"/>
          <w:szCs w:val="24"/>
        </w:rPr>
        <w:t>, w tym odpadów z terenów zielonych</w:t>
      </w:r>
      <w:r w:rsidRPr="00F95D73">
        <w:rPr>
          <w:rFonts w:ascii="Times New Roman" w:hAnsi="Times New Roman" w:cs="Times New Roman"/>
          <w:sz w:val="24"/>
          <w:szCs w:val="24"/>
        </w:rPr>
        <w:t>;</w:t>
      </w:r>
    </w:p>
    <w:p w14:paraId="13EADAE4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5)  popiołu;</w:t>
      </w:r>
    </w:p>
    <w:p w14:paraId="33DC24E9" w14:textId="5C6DC8F8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6)  przeterminowanych leków</w:t>
      </w:r>
      <w:r w:rsidR="00AA2BCF" w:rsidRPr="00F95D7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6443592"/>
      <w:r w:rsidR="00AA2BCF" w:rsidRPr="00F95D73">
        <w:rPr>
          <w:rFonts w:ascii="Times New Roman" w:hAnsi="Times New Roman" w:cs="Times New Roman"/>
          <w:sz w:val="24"/>
          <w:szCs w:val="24"/>
        </w:rPr>
        <w:t>odpadów niekwalifikujących się do odpadów medycznych powstałych w gospodarstwie domowym w wyniku przyjmowania produktów leczniczych w formie iniekcji i prowadzenia monitoringu poziomu substancji we krwi w szczególności igieł i strzykawek</w:t>
      </w:r>
      <w:bookmarkEnd w:id="0"/>
      <w:r w:rsidRPr="00F95D73">
        <w:rPr>
          <w:rFonts w:ascii="Times New Roman" w:hAnsi="Times New Roman" w:cs="Times New Roman"/>
          <w:sz w:val="24"/>
          <w:szCs w:val="24"/>
        </w:rPr>
        <w:t>;</w:t>
      </w:r>
    </w:p>
    <w:p w14:paraId="1F80CE72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7)  chemikaliów;</w:t>
      </w:r>
    </w:p>
    <w:p w14:paraId="2B7CB00D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8)  zużytych baterii i akumulatorów;</w:t>
      </w:r>
    </w:p>
    <w:p w14:paraId="697AA4E2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9)  zużytego sprzętu elektrycznego i elektronicznego;</w:t>
      </w:r>
    </w:p>
    <w:p w14:paraId="21145ADB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10) mebli i innych odpadów wielkogabarytowych;</w:t>
      </w:r>
    </w:p>
    <w:p w14:paraId="24EE347D" w14:textId="77777777" w:rsidR="004E4DDB" w:rsidRPr="00F95D73" w:rsidRDefault="00E4104A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="00343A58" w:rsidRPr="00F95D73">
        <w:rPr>
          <w:rFonts w:ascii="Times New Roman" w:hAnsi="Times New Roman" w:cs="Times New Roman"/>
          <w:sz w:val="24"/>
          <w:szCs w:val="24"/>
        </w:rPr>
        <w:t>budowlanych (</w:t>
      </w:r>
      <w:r w:rsidR="004E4DDB" w:rsidRPr="00F95D73">
        <w:rPr>
          <w:rFonts w:ascii="Times New Roman" w:hAnsi="Times New Roman" w:cs="Times New Roman"/>
          <w:sz w:val="24"/>
          <w:szCs w:val="24"/>
        </w:rPr>
        <w:t>rozbiórkowych</w:t>
      </w:r>
      <w:r w:rsidR="00343A58" w:rsidRPr="00F95D73">
        <w:rPr>
          <w:rFonts w:ascii="Times New Roman" w:hAnsi="Times New Roman" w:cs="Times New Roman"/>
          <w:sz w:val="24"/>
          <w:szCs w:val="24"/>
        </w:rPr>
        <w:t xml:space="preserve"> i remontowych)</w:t>
      </w:r>
      <w:r w:rsidR="004E4DDB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61606A56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12) zużytych opon;</w:t>
      </w:r>
    </w:p>
    <w:p w14:paraId="4ADC57A8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13) tekstyliów i odzieży;</w:t>
      </w:r>
    </w:p>
    <w:p w14:paraId="021BAFE3" w14:textId="77777777" w:rsidR="0007607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14) niesegregowanych (zmieszanych) odpadów komunalnych.</w:t>
      </w:r>
    </w:p>
    <w:p w14:paraId="7B37417F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2. Odpady określone w ust. 1 odbierane są w sposób gwarantujący ich niezmieszanie</w:t>
      </w:r>
    </w:p>
    <w:p w14:paraId="11D8A186" w14:textId="77777777" w:rsidR="004E4DD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z innymi rodz</w:t>
      </w:r>
      <w:r w:rsidR="009661DE" w:rsidRPr="00F95D73">
        <w:rPr>
          <w:rFonts w:ascii="Times New Roman" w:hAnsi="Times New Roman" w:cs="Times New Roman"/>
          <w:sz w:val="24"/>
          <w:szCs w:val="24"/>
        </w:rPr>
        <w:t>ajami odpadów. Odpady te należy od</w:t>
      </w:r>
      <w:r w:rsidRPr="00F95D73">
        <w:rPr>
          <w:rFonts w:ascii="Times New Roman" w:hAnsi="Times New Roman" w:cs="Times New Roman"/>
          <w:sz w:val="24"/>
          <w:szCs w:val="24"/>
        </w:rPr>
        <w:t>bierać zgodnie z częstotliwością określoną</w:t>
      </w:r>
    </w:p>
    <w:p w14:paraId="3EB949F4" w14:textId="77777777" w:rsidR="0007607B" w:rsidRPr="00F95D73" w:rsidRDefault="004E4DD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w roz</w:t>
      </w:r>
      <w:r w:rsidR="009661DE" w:rsidRPr="00F95D73">
        <w:rPr>
          <w:rFonts w:ascii="Times New Roman" w:hAnsi="Times New Roman" w:cs="Times New Roman"/>
          <w:sz w:val="24"/>
          <w:szCs w:val="24"/>
        </w:rPr>
        <w:t xml:space="preserve">dziale </w:t>
      </w:r>
      <w:r w:rsidR="00AB3C52" w:rsidRPr="00F95D73">
        <w:rPr>
          <w:rFonts w:ascii="Times New Roman" w:hAnsi="Times New Roman" w:cs="Times New Roman"/>
          <w:sz w:val="24"/>
          <w:szCs w:val="24"/>
        </w:rPr>
        <w:t>I</w:t>
      </w:r>
      <w:r w:rsidR="009661DE" w:rsidRPr="00F95D73">
        <w:rPr>
          <w:rFonts w:ascii="Times New Roman" w:hAnsi="Times New Roman" w:cs="Times New Roman"/>
          <w:sz w:val="24"/>
          <w:szCs w:val="24"/>
        </w:rPr>
        <w:t>V</w:t>
      </w:r>
      <w:r w:rsidRPr="00F95D73">
        <w:rPr>
          <w:rFonts w:ascii="Times New Roman" w:hAnsi="Times New Roman" w:cs="Times New Roman"/>
          <w:sz w:val="24"/>
          <w:szCs w:val="24"/>
        </w:rPr>
        <w:t>.</w:t>
      </w:r>
    </w:p>
    <w:p w14:paraId="6556D8ED" w14:textId="77777777" w:rsidR="0007607B" w:rsidRPr="00F95D73" w:rsidRDefault="00343A58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Przeznaczone do selektywnego zbierania opakowania po żywności i inne, które uległy zabrudzeniu, należy przed włożeniem do worka lub pojemnika umyć.</w:t>
      </w:r>
    </w:p>
    <w:p w14:paraId="4FCCDA48" w14:textId="77777777" w:rsidR="0007607B" w:rsidRPr="00F95D73" w:rsidRDefault="00343A58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 Opróżnione opakowania należy, jeśli rodzaj materiału na to pozwala, trwale zgnieść przed włożeniem do worka lub pojemnika.</w:t>
      </w:r>
    </w:p>
    <w:p w14:paraId="00DEE25D" w14:textId="77777777" w:rsidR="0015715F" w:rsidRPr="00F95D73" w:rsidRDefault="0015715F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10CAB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 nieruchomości zobowiązany jest do:</w:t>
      </w:r>
    </w:p>
    <w:p w14:paraId="019EB3F9" w14:textId="77777777" w:rsidR="00FB7D35" w:rsidRPr="00F95D73" w:rsidRDefault="00D57956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1273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przątania błota, śniegu, lodu oraz innych zanieczyszczeń z części nieruchomości służących do użytku publicznego,</w:t>
      </w:r>
      <w:r w:rsidR="00FB7D35" w:rsidRPr="00F95D73">
        <w:rPr>
          <w:rFonts w:ascii="Times New Roman" w:hAnsi="Times New Roman" w:cs="Times New Roman"/>
          <w:sz w:val="24"/>
          <w:szCs w:val="24"/>
        </w:rPr>
        <w:t xml:space="preserve"> w tym z chodników położonych wzdłuż nieruchomośc</w:t>
      </w:r>
      <w:r w:rsidR="002B2BC1" w:rsidRPr="00F95D73">
        <w:rPr>
          <w:rFonts w:ascii="Times New Roman" w:hAnsi="Times New Roman" w:cs="Times New Roman"/>
          <w:sz w:val="24"/>
          <w:szCs w:val="24"/>
        </w:rPr>
        <w:t>i bezpośrednio przy jej granicy.</w:t>
      </w:r>
      <w:r w:rsidR="00FB7D35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2B2BC1" w:rsidRPr="00F95D73">
        <w:rPr>
          <w:rFonts w:ascii="Times New Roman" w:hAnsi="Times New Roman" w:cs="Times New Roman"/>
          <w:sz w:val="24"/>
          <w:szCs w:val="24"/>
        </w:rPr>
        <w:t>W</w:t>
      </w:r>
      <w:r w:rsidR="00FB7D35" w:rsidRPr="00F95D73">
        <w:rPr>
          <w:rFonts w:ascii="Times New Roman" w:hAnsi="Times New Roman" w:cs="Times New Roman"/>
          <w:sz w:val="24"/>
          <w:szCs w:val="24"/>
        </w:rPr>
        <w:t xml:space="preserve">łaściciele nieruchomości realizują </w:t>
      </w:r>
      <w:r w:rsidRPr="00F95D73">
        <w:rPr>
          <w:rFonts w:ascii="Times New Roman" w:hAnsi="Times New Roman" w:cs="Times New Roman"/>
          <w:sz w:val="24"/>
          <w:szCs w:val="24"/>
        </w:rPr>
        <w:t xml:space="preserve">obowiązek </w:t>
      </w:r>
      <w:r w:rsidR="00FB7D35" w:rsidRPr="00F95D73">
        <w:rPr>
          <w:rFonts w:ascii="Times New Roman" w:hAnsi="Times New Roman" w:cs="Times New Roman"/>
          <w:sz w:val="24"/>
          <w:szCs w:val="24"/>
        </w:rPr>
        <w:t>poprzez</w:t>
      </w:r>
    </w:p>
    <w:p w14:paraId="406B150D" w14:textId="77777777" w:rsidR="0015715F" w:rsidRPr="00F95D73" w:rsidRDefault="00FB7D35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usuwanie tych zanieczyszczeń i umieszczanie ich przy krawężniku chodnika od strony jezdni w sposób niepowodujący zakłóce</w:t>
      </w:r>
      <w:r w:rsidR="00E1273D" w:rsidRPr="00F95D73">
        <w:rPr>
          <w:rFonts w:ascii="Times New Roman" w:hAnsi="Times New Roman" w:cs="Times New Roman"/>
          <w:sz w:val="24"/>
          <w:szCs w:val="24"/>
        </w:rPr>
        <w:t>ń w ruchu pieszych lub pojazdów;</w:t>
      </w:r>
    </w:p>
    <w:p w14:paraId="67135E89" w14:textId="77777777" w:rsidR="00FB7D35" w:rsidRPr="00F95D73" w:rsidRDefault="00D57956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2)</w:t>
      </w:r>
      <w:r w:rsidR="00FB7D35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E1273D" w:rsidRPr="00F95D73">
        <w:rPr>
          <w:rFonts w:ascii="Times New Roman" w:hAnsi="Times New Roman" w:cs="Times New Roman"/>
          <w:sz w:val="24"/>
          <w:szCs w:val="24"/>
        </w:rPr>
        <w:t>z</w:t>
      </w:r>
      <w:r w:rsidR="00FB7D35" w:rsidRPr="00F95D73">
        <w:rPr>
          <w:rFonts w:ascii="Times New Roman" w:hAnsi="Times New Roman" w:cs="Times New Roman"/>
          <w:sz w:val="24"/>
          <w:szCs w:val="24"/>
        </w:rPr>
        <w:t>adania określone w ust. 1 powinny być realizowane:</w:t>
      </w:r>
    </w:p>
    <w:p w14:paraId="6D1E91F2" w14:textId="77777777" w:rsidR="00FB7D35" w:rsidRPr="00F95D73" w:rsidRDefault="00D57956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a</w:t>
      </w:r>
      <w:r w:rsidR="00FB7D35" w:rsidRPr="00F95D73">
        <w:rPr>
          <w:rFonts w:ascii="Times New Roman" w:hAnsi="Times New Roman" w:cs="Times New Roman"/>
          <w:sz w:val="24"/>
          <w:szCs w:val="24"/>
        </w:rPr>
        <w:t>) niezwłocznie po powstaniu zanieczyszczeń, z zastrzeżeniem pkt 2),</w:t>
      </w:r>
    </w:p>
    <w:p w14:paraId="48D1EB7F" w14:textId="77777777" w:rsidR="00FB7D35" w:rsidRPr="00F95D73" w:rsidRDefault="00D57956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b</w:t>
      </w:r>
      <w:r w:rsidR="00FB7D35" w:rsidRPr="00F95D73">
        <w:rPr>
          <w:rFonts w:ascii="Times New Roman" w:hAnsi="Times New Roman" w:cs="Times New Roman"/>
          <w:sz w:val="24"/>
          <w:szCs w:val="24"/>
        </w:rPr>
        <w:t>) najpóźniej do godziny 6.30 – w przypadku wystąpienia zanieczyszczeń w godzinach</w:t>
      </w:r>
    </w:p>
    <w:p w14:paraId="38444745" w14:textId="77777777" w:rsidR="00FB7D35" w:rsidRPr="00F95D73" w:rsidRDefault="00FB7D35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nocnych, tj. od godziny 22.00 do godziny 6.00.</w:t>
      </w:r>
    </w:p>
    <w:p w14:paraId="2E6EFDA1" w14:textId="77777777" w:rsidR="00714355" w:rsidRPr="00F95D73" w:rsidRDefault="00D57956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3)</w:t>
      </w:r>
      <w:r w:rsidR="00E1273D" w:rsidRPr="00F95D73">
        <w:rPr>
          <w:rFonts w:ascii="Times New Roman" w:hAnsi="Times New Roman" w:cs="Times New Roman"/>
          <w:sz w:val="24"/>
          <w:szCs w:val="24"/>
        </w:rPr>
        <w:t xml:space="preserve"> u</w:t>
      </w:r>
      <w:r w:rsidR="00714355" w:rsidRPr="00F95D73">
        <w:rPr>
          <w:rFonts w:ascii="Times New Roman" w:hAnsi="Times New Roman" w:cs="Times New Roman"/>
          <w:sz w:val="24"/>
          <w:szCs w:val="24"/>
        </w:rPr>
        <w:t>suwania sopli lodowych i nawisów śniegu z dachów i gzymsów budynków niezwłocznie p</w:t>
      </w:r>
      <w:r w:rsidR="00E1273D" w:rsidRPr="00F95D73">
        <w:rPr>
          <w:rFonts w:ascii="Times New Roman" w:hAnsi="Times New Roman" w:cs="Times New Roman"/>
          <w:sz w:val="24"/>
          <w:szCs w:val="24"/>
        </w:rPr>
        <w:t>o ich pojawieniu się;</w:t>
      </w:r>
    </w:p>
    <w:p w14:paraId="7304E1FA" w14:textId="77777777" w:rsidR="0007607B" w:rsidRPr="00F95D73" w:rsidRDefault="00D57956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4)</w:t>
      </w:r>
      <w:r w:rsidR="00E1273D" w:rsidRPr="00F95D73">
        <w:rPr>
          <w:rFonts w:ascii="Times New Roman" w:hAnsi="Times New Roman" w:cs="Times New Roman"/>
          <w:sz w:val="24"/>
          <w:szCs w:val="24"/>
        </w:rPr>
        <w:t xml:space="preserve"> u</w:t>
      </w:r>
      <w:r w:rsidR="00714355" w:rsidRPr="00F95D73">
        <w:rPr>
          <w:rFonts w:ascii="Times New Roman" w:hAnsi="Times New Roman" w:cs="Times New Roman"/>
          <w:sz w:val="24"/>
          <w:szCs w:val="24"/>
        </w:rPr>
        <w:t>suwania śniegu z powierzchni dachów płaskich niezwłocznie po ustaniu opadów lub w trakcie opadów jeżeli ilość zalega</w:t>
      </w:r>
      <w:r w:rsidR="009661DE" w:rsidRPr="00F95D73">
        <w:rPr>
          <w:rFonts w:ascii="Times New Roman" w:hAnsi="Times New Roman" w:cs="Times New Roman"/>
          <w:sz w:val="24"/>
          <w:szCs w:val="24"/>
        </w:rPr>
        <w:t>jącego śniegu może realnie zagraż</w:t>
      </w:r>
      <w:r w:rsidR="00714355" w:rsidRPr="00F95D73">
        <w:rPr>
          <w:rFonts w:ascii="Times New Roman" w:hAnsi="Times New Roman" w:cs="Times New Roman"/>
          <w:sz w:val="24"/>
          <w:szCs w:val="24"/>
        </w:rPr>
        <w:t xml:space="preserve">ać </w:t>
      </w:r>
      <w:r w:rsidR="00E1273D" w:rsidRPr="00F95D73">
        <w:rPr>
          <w:rFonts w:ascii="Times New Roman" w:hAnsi="Times New Roman" w:cs="Times New Roman"/>
          <w:sz w:val="24"/>
          <w:szCs w:val="24"/>
        </w:rPr>
        <w:t>wytrzymałości konstrukcji dachu;</w:t>
      </w:r>
    </w:p>
    <w:p w14:paraId="1D5E2185" w14:textId="77777777" w:rsidR="0007607B" w:rsidRPr="00F95D73" w:rsidRDefault="00510CAB" w:rsidP="00E86AF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A2109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273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przątania i zbierania odpadów i zanieczyszczeń z powierzchni n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ieruchomości i wnętrza budynków.</w:t>
      </w:r>
    </w:p>
    <w:p w14:paraId="3F389BCC" w14:textId="77777777" w:rsidR="00510CAB" w:rsidRPr="00F95D73" w:rsidRDefault="00510CAB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Zapisy ust. 1 pkt 1 -</w:t>
      </w:r>
      <w:r w:rsidR="00D837A8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dotyczą oznakowanych ciągów ścieżek pieszo-rowerowych i dróg rowerowych. Zadania</w:t>
      </w:r>
      <w:r w:rsidR="00D837A8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zakresie realizuje Gmin</w:t>
      </w:r>
      <w:r w:rsidR="00C63AD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Łubianka.</w:t>
      </w:r>
    </w:p>
    <w:p w14:paraId="79BDA896" w14:textId="77777777" w:rsidR="0007607B" w:rsidRPr="00F95D73" w:rsidRDefault="002E4F8A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AB3C52"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 nieruchomości zobowiązany jest utrzymać czystość i porządek </w:t>
      </w:r>
      <w:r w:rsidR="006056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68685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terenie </w:t>
      </w:r>
      <w:r w:rsidR="006056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6056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gromadzić odpady jedynie w przeznaczonych do tego workach lub pojemnikach </w:t>
      </w:r>
      <w:r w:rsidR="006056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kompostownikach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056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kosić t</w:t>
      </w:r>
      <w:r w:rsidR="0068685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rawy i chwasty z częstotliwością </w:t>
      </w:r>
      <w:r w:rsidR="006056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uniemożliwiającą ich rozsianie</w:t>
      </w:r>
      <w:r w:rsidR="00D57956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otoczeniu</w:t>
      </w:r>
      <w:r w:rsidR="00AB3C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F98DA1" w14:textId="77777777" w:rsidR="00FB7D35" w:rsidRPr="00F95D73" w:rsidRDefault="00A172C7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D57956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B7D35" w:rsidRPr="00F95D73">
        <w:rPr>
          <w:rFonts w:ascii="Times New Roman" w:hAnsi="Times New Roman" w:cs="Times New Roman"/>
          <w:sz w:val="24"/>
          <w:szCs w:val="24"/>
        </w:rPr>
        <w:t xml:space="preserve">Mycie pojazdów samochodowych poza myjniami może odbywać się </w:t>
      </w:r>
      <w:r w:rsidR="002808C3" w:rsidRPr="00F95D73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714355" w:rsidRPr="00F95D73">
        <w:rPr>
          <w:rFonts w:ascii="Times New Roman" w:hAnsi="Times New Roman" w:cs="Times New Roman"/>
          <w:sz w:val="24"/>
          <w:szCs w:val="24"/>
        </w:rPr>
        <w:t xml:space="preserve">na </w:t>
      </w:r>
      <w:r w:rsidR="002808C3" w:rsidRPr="00F95D73">
        <w:rPr>
          <w:rFonts w:ascii="Times New Roman" w:hAnsi="Times New Roman" w:cs="Times New Roman"/>
          <w:sz w:val="24"/>
          <w:szCs w:val="24"/>
        </w:rPr>
        <w:t xml:space="preserve">własnej </w:t>
      </w:r>
      <w:r w:rsidR="00FB7D35" w:rsidRPr="00F95D73">
        <w:rPr>
          <w:rFonts w:ascii="Times New Roman" w:hAnsi="Times New Roman" w:cs="Times New Roman"/>
          <w:sz w:val="24"/>
          <w:szCs w:val="24"/>
        </w:rPr>
        <w:t>nieruchomości pod warunkiem:</w:t>
      </w:r>
    </w:p>
    <w:p w14:paraId="2FBB6588" w14:textId="77777777" w:rsidR="00FB7D35" w:rsidRPr="00F95D73" w:rsidRDefault="00FB7D35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1) niezanieczyszczania środowiska i odprowadzania powstających ścieków </w:t>
      </w:r>
      <w:r w:rsidR="00717AB3" w:rsidRPr="00F95D73">
        <w:rPr>
          <w:rFonts w:ascii="Times New Roman" w:hAnsi="Times New Roman" w:cs="Times New Roman"/>
          <w:sz w:val="24"/>
          <w:szCs w:val="24"/>
        </w:rPr>
        <w:t xml:space="preserve">do </w:t>
      </w:r>
      <w:r w:rsidR="00D57956" w:rsidRPr="00F95D73">
        <w:rPr>
          <w:rFonts w:ascii="Times New Roman" w:hAnsi="Times New Roman" w:cs="Times New Roman"/>
          <w:sz w:val="24"/>
          <w:szCs w:val="24"/>
        </w:rPr>
        <w:t>zbiornika bezodpływowe</w:t>
      </w:r>
      <w:r w:rsidR="002B2BC1" w:rsidRPr="00F95D73">
        <w:rPr>
          <w:rFonts w:ascii="Times New Roman" w:hAnsi="Times New Roman" w:cs="Times New Roman"/>
          <w:sz w:val="24"/>
          <w:szCs w:val="24"/>
        </w:rPr>
        <w:t>go;</w:t>
      </w:r>
    </w:p>
    <w:p w14:paraId="4332D89D" w14:textId="77777777" w:rsidR="002808C3" w:rsidRPr="00F95D73" w:rsidRDefault="002808C3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2) niewprowadzania powstałych ścieków </w:t>
      </w:r>
      <w:r w:rsidR="002B2BC1" w:rsidRPr="00F95D73">
        <w:rPr>
          <w:rFonts w:ascii="Times New Roman" w:hAnsi="Times New Roman" w:cs="Times New Roman"/>
          <w:sz w:val="24"/>
          <w:szCs w:val="24"/>
        </w:rPr>
        <w:t>do gminnej sieci kanalizacyjnej;</w:t>
      </w:r>
    </w:p>
    <w:p w14:paraId="10ACE072" w14:textId="77777777" w:rsidR="00FB7D35" w:rsidRPr="00F95D73" w:rsidRDefault="002808C3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3</w:t>
      </w:r>
      <w:r w:rsidR="00FB7D35" w:rsidRPr="00F95D73">
        <w:rPr>
          <w:rFonts w:ascii="Times New Roman" w:hAnsi="Times New Roman" w:cs="Times New Roman"/>
          <w:sz w:val="24"/>
          <w:szCs w:val="24"/>
        </w:rPr>
        <w:t xml:space="preserve">) dokonywania tych czynności w miejscach o utwardzonym </w:t>
      </w:r>
      <w:r w:rsidRPr="00F95D73">
        <w:rPr>
          <w:rFonts w:ascii="Times New Roman" w:hAnsi="Times New Roman" w:cs="Times New Roman"/>
          <w:sz w:val="24"/>
          <w:szCs w:val="24"/>
        </w:rPr>
        <w:t>podłożu</w:t>
      </w:r>
      <w:r w:rsidR="00FB7D35" w:rsidRPr="00F95D73">
        <w:rPr>
          <w:rFonts w:ascii="Times New Roman" w:hAnsi="Times New Roman" w:cs="Times New Roman"/>
          <w:sz w:val="24"/>
          <w:szCs w:val="24"/>
        </w:rPr>
        <w:t xml:space="preserve"> oraz przy </w:t>
      </w:r>
      <w:r w:rsidRPr="00F95D73">
        <w:rPr>
          <w:rFonts w:ascii="Times New Roman" w:hAnsi="Times New Roman" w:cs="Times New Roman"/>
          <w:sz w:val="24"/>
          <w:szCs w:val="24"/>
        </w:rPr>
        <w:t>użyciu</w:t>
      </w:r>
    </w:p>
    <w:p w14:paraId="532B2DFC" w14:textId="77777777" w:rsidR="00FB7D35" w:rsidRPr="00F95D73" w:rsidRDefault="002808C3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środków</w:t>
      </w:r>
      <w:r w:rsidR="00FB7D35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>ulegających</w:t>
      </w:r>
      <w:r w:rsidR="002B2BC1" w:rsidRPr="00F95D73">
        <w:rPr>
          <w:rFonts w:ascii="Times New Roman" w:hAnsi="Times New Roman" w:cs="Times New Roman"/>
          <w:sz w:val="24"/>
          <w:szCs w:val="24"/>
        </w:rPr>
        <w:t xml:space="preserve"> biodegradacji;</w:t>
      </w:r>
    </w:p>
    <w:p w14:paraId="3A8FFBB5" w14:textId="77777777" w:rsidR="00585FBE" w:rsidRPr="00F95D73" w:rsidRDefault="002808C3" w:rsidP="00E86A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4</w:t>
      </w:r>
      <w:r w:rsidR="00054750" w:rsidRPr="00F95D73">
        <w:rPr>
          <w:rFonts w:ascii="Times New Roman" w:hAnsi="Times New Roman" w:cs="Times New Roman"/>
          <w:sz w:val="24"/>
          <w:szCs w:val="24"/>
        </w:rPr>
        <w:t xml:space="preserve">) mycia </w:t>
      </w:r>
      <w:r w:rsidRPr="00F95D73">
        <w:rPr>
          <w:rFonts w:ascii="Times New Roman" w:hAnsi="Times New Roman" w:cs="Times New Roman"/>
          <w:sz w:val="24"/>
          <w:szCs w:val="24"/>
        </w:rPr>
        <w:t>wyłącznie</w:t>
      </w:r>
      <w:r w:rsidR="00E1273D" w:rsidRPr="00F95D73">
        <w:rPr>
          <w:rFonts w:ascii="Times New Roman" w:hAnsi="Times New Roman" w:cs="Times New Roman"/>
          <w:sz w:val="24"/>
          <w:szCs w:val="24"/>
        </w:rPr>
        <w:t xml:space="preserve"> nadwozia samochodu.</w:t>
      </w:r>
    </w:p>
    <w:p w14:paraId="40B81C74" w14:textId="77777777" w:rsidR="0015715F" w:rsidRPr="00F95D73" w:rsidRDefault="00A172C7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7.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Naprawa pojazdów samochodowych poza warsztatami samochodowymi możliwa jest </w:t>
      </w:r>
      <w:r w:rsidR="00054750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jedynie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pod warunkiem:</w:t>
      </w:r>
    </w:p>
    <w:p w14:paraId="722875D7" w14:textId="77777777" w:rsidR="0015715F" w:rsidRPr="00F95D73" w:rsidRDefault="00054750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zanieczyszczenia środowiska i gromadzenia powstających odpadów w urządzeniach do tego przeznaczonych w sposób umożliwiający ich usunięcie zgodnie z prz</w:t>
      </w:r>
      <w:r w:rsidR="002B2BC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episami ustawy;</w:t>
      </w:r>
    </w:p>
    <w:p w14:paraId="153DA1EF" w14:textId="77777777" w:rsidR="0015715F" w:rsidRPr="00F95D73" w:rsidRDefault="00054750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dokonywania wyłącznie drobnyc</w:t>
      </w:r>
      <w:r w:rsidR="002B2BC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h napraw pojazdów samochodowych;</w:t>
      </w:r>
    </w:p>
    <w:p w14:paraId="787A05CB" w14:textId="77777777" w:rsidR="0015715F" w:rsidRPr="00F95D73" w:rsidRDefault="00054750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stwarzania uciążliwości dla mieszkańców sąsiednich nieruchomości.</w:t>
      </w:r>
    </w:p>
    <w:p w14:paraId="7C3D30E2" w14:textId="77777777" w:rsidR="0015715F" w:rsidRPr="00F95D73" w:rsidRDefault="00A172C7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8.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Zakazuje się:</w:t>
      </w:r>
      <w:r w:rsidR="003409F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893CEB" w14:textId="77777777" w:rsidR="0015715F" w:rsidRPr="00F95D73" w:rsidRDefault="008077D1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172C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umieszczania w urządzeniach przeznaczonych do zbierania odpadów komunalnych odpadów pochodząc</w:t>
      </w:r>
      <w:r w:rsidR="002B2BC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ych z działalności gospodarczej;</w:t>
      </w:r>
    </w:p>
    <w:p w14:paraId="75F2F615" w14:textId="77777777" w:rsidR="00A172C7" w:rsidRPr="00F95D73" w:rsidRDefault="008077D1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172C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wyrzucania do koszy ulicznych odpadów pochodzą</w:t>
      </w:r>
      <w:r w:rsidR="00B26A1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cych z gospodarstw domowych oraz </w:t>
      </w:r>
      <w:r w:rsidR="0060565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pochodząc</w:t>
      </w:r>
      <w:r w:rsidR="002B2BC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ych z działalności gospodarczej;</w:t>
      </w:r>
    </w:p>
    <w:p w14:paraId="04D7875B" w14:textId="77777777" w:rsidR="0015715F" w:rsidRPr="00F95D73" w:rsidRDefault="008077D1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172C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zbierania odpadów poza urządzeniami do nich przeznaczonymi.</w:t>
      </w:r>
    </w:p>
    <w:p w14:paraId="5B706E1F" w14:textId="77777777" w:rsidR="003409FC" w:rsidRPr="00F95D73" w:rsidRDefault="003409FC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E86AFD"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</w:t>
      </w:r>
      <w:r w:rsidR="00657C00"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 nieruchomości obowiązany jest do:</w:t>
      </w:r>
    </w:p>
    <w:p w14:paraId="033D80B8" w14:textId="77777777" w:rsidR="00A172C7" w:rsidRPr="00F95D73" w:rsidRDefault="00D57956" w:rsidP="00E86A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A172C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409F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rzyłączenia nieruchomości do sieci kanalizacyjnej w terminie 3 miesięcy od dnia:</w:t>
      </w:r>
    </w:p>
    <w:p w14:paraId="697FC412" w14:textId="77777777" w:rsidR="00A172C7" w:rsidRPr="00F95D73" w:rsidRDefault="00A172C7" w:rsidP="00E86AFD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9661DE" w:rsidRPr="00F95D73">
        <w:rPr>
          <w:rFonts w:ascii="Times New Roman" w:hAnsi="Times New Roman" w:cs="Times New Roman"/>
          <w:sz w:val="24"/>
          <w:szCs w:val="24"/>
          <w:lang w:eastAsia="pl-PL"/>
        </w:rPr>
        <w:t xml:space="preserve">wejścia </w:t>
      </w:r>
      <w:r w:rsidR="003409FC" w:rsidRPr="00F95D73">
        <w:rPr>
          <w:rFonts w:ascii="Times New Roman" w:hAnsi="Times New Roman" w:cs="Times New Roman"/>
          <w:sz w:val="24"/>
          <w:szCs w:val="24"/>
          <w:lang w:eastAsia="pl-PL"/>
        </w:rPr>
        <w:t xml:space="preserve">w życie Regulaminu, i spełnianiu warunku położenia nieruchomości przy sieci </w:t>
      </w:r>
      <w:r w:rsidR="00561FBF" w:rsidRPr="00F95D73">
        <w:rPr>
          <w:rFonts w:ascii="Times New Roman" w:hAnsi="Times New Roman" w:cs="Times New Roman"/>
          <w:sz w:val="24"/>
          <w:szCs w:val="24"/>
          <w:lang w:eastAsia="pl-PL"/>
        </w:rPr>
        <w:t>kanalizacyjnej;</w:t>
      </w:r>
    </w:p>
    <w:p w14:paraId="6591CD57" w14:textId="77777777" w:rsidR="003409FC" w:rsidRPr="00F95D73" w:rsidRDefault="00A172C7" w:rsidP="002E29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6A4FE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409F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rzekazania jej do eksploatacji, przy sieci nowo wybudowanej, o ile nieruchomość </w:t>
      </w:r>
      <w:r w:rsidR="00D57956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została wcześniej wyposażona</w:t>
      </w:r>
      <w:r w:rsidR="003409F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przydomową oczyszczalnię ścieków </w:t>
      </w:r>
      <w:r w:rsidR="006A4FE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spełniającą wymagania określone w odrębnych przepisach.</w:t>
      </w:r>
    </w:p>
    <w:p w14:paraId="257F7B8B" w14:textId="77777777" w:rsidR="00E1273D" w:rsidRPr="00F95D73" w:rsidRDefault="00E1273D" w:rsidP="00E1273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B33D6B" w14:textId="77777777" w:rsidR="0015715F" w:rsidRPr="00F95D73" w:rsidRDefault="0015715F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</w:t>
      </w:r>
    </w:p>
    <w:p w14:paraId="4547F502" w14:textId="77777777" w:rsidR="002E2927" w:rsidRPr="00F95D73" w:rsidRDefault="002E2927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8F1DF9" w14:textId="77777777" w:rsidR="0015715F" w:rsidRPr="00F95D73" w:rsidRDefault="0015715F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Rodzaje i minimalna pojemność pojemników przeznaczonych do zbierania odpadów komunalnych </w:t>
      </w:r>
      <w:r w:rsidR="00B26A12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terenie nieruchomości oraz przy</w:t>
      </w: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drogach publicznych, warunki rozmieszczania tych urządzeń i ich utrzymywania w odpowiednim stanie sanitarnym, porządkowym i technicznym</w:t>
      </w:r>
    </w:p>
    <w:p w14:paraId="317DC7E7" w14:textId="77777777" w:rsidR="004216AA" w:rsidRPr="00F95D73" w:rsidRDefault="004216AA" w:rsidP="004216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6AB8DE" w14:textId="77777777" w:rsidR="0015715F" w:rsidRPr="00F95D73" w:rsidRDefault="00E86AFD" w:rsidP="004216A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10.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Przedsiębiorca uprawniony do odbioru odpadów komunalnych z posesji, na której zamieszkują mieszkańcy oraz nie zamieszkują mieszkańcy a powstają odpady komunalne ma obowiązek wyposażyć nieruchomość w pojemniki</w:t>
      </w:r>
      <w:r w:rsidR="00C50038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worki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zbierania odpadów komunalnych, z zastos</w:t>
      </w:r>
      <w:r w:rsidR="00B26A1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owaniem wymagań określonych w §</w:t>
      </w:r>
      <w:r w:rsidR="004B07A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ilości zapewniającej ich nieprzepełnienie przy uwzględnieniu częstotliwości o</w:t>
      </w:r>
      <w:r w:rsidR="004216A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dbierania odpadów określonej w R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ozdziale IV.</w:t>
      </w:r>
    </w:p>
    <w:p w14:paraId="3642EF38" w14:textId="77777777" w:rsidR="0015715F" w:rsidRPr="00F95D73" w:rsidRDefault="004216AA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11.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 nieruchomości jest zobowiązany zbierać niesegregowa</w:t>
      </w:r>
      <w:r w:rsidR="000D0A30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ne (zmieszane) odpady komunalne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pojemnikach </w:t>
      </w:r>
      <w:r w:rsidR="001A477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 minimalnej pojemności uwzględniającej, z zastrzeżeniem §</w:t>
      </w:r>
      <w:r w:rsidR="009A4D09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477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10, następujące tygodniowe wielkości wytwarzania odpadów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E017A0" w14:textId="77777777" w:rsidR="0015715F" w:rsidRPr="00F95D73" w:rsidRDefault="00DB2226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4216A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10 l na 1 mieszkańca na</w:t>
      </w:r>
      <w:r w:rsidR="00E1273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tydzień, jednak co najmniej jeden pojemnik 120 litrów na każdą nieruchomość zamieszkałą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06DF6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zabudowaną budynkiem mieszkalnym jednorodzinnym lub wielorodzinnym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F73E9F" w14:textId="77777777" w:rsidR="004F5201" w:rsidRPr="00F95D73" w:rsidRDefault="00DB2226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4216A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3 l na1 dziecko, ucznia, pracownika na</w:t>
      </w:r>
      <w:r w:rsidR="00E1273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 tydzień w żł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obkach, przedszkolach, szkołach;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2A505F" w14:textId="77777777" w:rsidR="0015715F" w:rsidRPr="00F95D73" w:rsidRDefault="00561FBF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3) 10 l na 1 pracownika na 1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tydzień w zakładach rzemieślniczych, usługowych, produkcyjnych,</w:t>
      </w:r>
      <w:r w:rsidR="00606DF6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magazynach, hurtowniach, placach budowy,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biurach, urzędach, przychodniach,</w:t>
      </w:r>
      <w:r w:rsidR="00606DF6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gabinetach lekarskich, lecznicach, aptekach, punktach aptecznych 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</w:t>
      </w:r>
      <w:r w:rsidR="00717AB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jeden pojemnik 120 litrów na taką nieruchomość;</w:t>
      </w:r>
    </w:p>
    <w:p w14:paraId="215A3B08" w14:textId="77777777" w:rsidR="0015715F" w:rsidRPr="00F95D73" w:rsidRDefault="00DB2226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4216A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l na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miejsce 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konsumpcyjne na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 tydzień w lokalach gastronomicznych;</w:t>
      </w:r>
    </w:p>
    <w:p w14:paraId="1D9778C0" w14:textId="77777777" w:rsidR="0015715F" w:rsidRPr="00F95D73" w:rsidRDefault="0015715F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) 10 l na 1 łóżko na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 tydzień w hotelach, pensjonatach, noclegowniach, domach pomocy społecznej;</w:t>
      </w:r>
    </w:p>
    <w:p w14:paraId="5700253B" w14:textId="77777777" w:rsidR="0015715F" w:rsidRPr="00F95D73" w:rsidRDefault="00561FBF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20 l na 1 pracownika na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4F520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tydzień w stacjonarnych obiektach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handlowych;</w:t>
      </w:r>
    </w:p>
    <w:p w14:paraId="3BA12D36" w14:textId="77777777" w:rsidR="00C065F2" w:rsidRPr="00F95D73" w:rsidRDefault="004216AA" w:rsidP="004D4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B2226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l na </w:t>
      </w:r>
      <w:r w:rsidR="00C065F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 miejsce pochówku a w okresie Wszystkich Świętych i Świąt Wielkiej Nocy </w:t>
      </w:r>
      <w:r w:rsidR="004D41A2" w:rsidRPr="00F95D73">
        <w:rPr>
          <w:rFonts w:ascii="Times New Roman" w:hAnsi="Times New Roman" w:cs="Times New Roman"/>
          <w:sz w:val="24"/>
          <w:szCs w:val="24"/>
        </w:rPr>
        <w:t xml:space="preserve">przy każdym wejściu na cmentarz </w:t>
      </w:r>
      <w:r w:rsidR="004B07A5" w:rsidRPr="00F95D73">
        <w:rPr>
          <w:rFonts w:ascii="Times New Roman" w:hAnsi="Times New Roman" w:cs="Times New Roman"/>
          <w:sz w:val="24"/>
          <w:szCs w:val="24"/>
        </w:rPr>
        <w:t xml:space="preserve">dodatkowo </w:t>
      </w:r>
      <w:r w:rsidR="00561FBF" w:rsidRPr="00F95D73">
        <w:rPr>
          <w:rFonts w:ascii="Times New Roman" w:hAnsi="Times New Roman" w:cs="Times New Roman"/>
          <w:sz w:val="24"/>
          <w:szCs w:val="24"/>
        </w:rPr>
        <w:t>pojemnik 1100 l;</w:t>
      </w:r>
    </w:p>
    <w:p w14:paraId="31505639" w14:textId="77777777" w:rsidR="00D81ADD" w:rsidRPr="00F95D73" w:rsidRDefault="004216AA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B2226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1273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D81AD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odmioty prowadzące działalność </w:t>
      </w:r>
      <w:r w:rsidR="002C41F0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gospodarczą</w:t>
      </w:r>
      <w:r w:rsidR="00D81AD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41F0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organizacyjne gminy, administratorzy cmentarzy parafialny</w:t>
      </w:r>
      <w:r w:rsidR="004D41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2C41F0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, właściciele pr</w:t>
      </w:r>
      <w:r w:rsidR="000813B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owadzący gospodarstwa rolne</w:t>
      </w:r>
      <w:r w:rsidR="00AF218B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20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wyposażają</w:t>
      </w:r>
      <w:r w:rsidR="002C41F0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 obiekty</w:t>
      </w:r>
      <w:r w:rsidR="0030123B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worki i pojemni</w:t>
      </w:r>
      <w:r w:rsidR="004F520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ki w ilości i wielkości odpowiedniej</w:t>
      </w:r>
      <w:r w:rsidR="0030123B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specyfiki prowadzonej działalności.</w:t>
      </w:r>
      <w:r w:rsidR="00D81AD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0887DE" w14:textId="77777777" w:rsidR="001A477A" w:rsidRPr="00F95D73" w:rsidRDefault="004216AA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12.</w:t>
      </w:r>
      <w:r w:rsidR="001A477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nieruchomość musi być wyposażona</w:t>
      </w:r>
      <w:r w:rsidR="00A052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co najmniej jeden pojemnik 120</w:t>
      </w:r>
      <w:r w:rsidR="001A477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 na niesegregowane (zmieszane) odpady komunalne.</w:t>
      </w:r>
      <w:r w:rsidR="00FC744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20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Jednakże pojemność pojemnika musi  zapewnić</w:t>
      </w:r>
      <w:r w:rsidR="00FC744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4F520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gromadzenie </w:t>
      </w:r>
      <w:r w:rsidR="00FC744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odpadów</w:t>
      </w:r>
      <w:r w:rsidR="004F520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niesegregowanych (zmieszanych)</w:t>
      </w:r>
      <w:r w:rsidR="00FC744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nieruchomości przez okres między kolejnymi odbiorami</w:t>
      </w:r>
      <w:r w:rsidR="004F520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wskazanymi w harmonogramie</w:t>
      </w:r>
      <w:r w:rsidR="00FC744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515492" w14:textId="77777777" w:rsidR="0015715F" w:rsidRPr="00F95D73" w:rsidRDefault="004216AA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13.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zbierane selektywnie, o których mowa w § 3 ust. 1 pkt 1</w:t>
      </w:r>
      <w:r w:rsidR="006B6E1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144AE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,  5 i </w:t>
      </w:r>
      <w:r w:rsidR="006B6E1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zbierane są w pojemnikach, workach lub kontenerach o minimalnej pojemności 60 litrów, z zastosow</w:t>
      </w:r>
      <w:r w:rsidR="00BB0BAE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aniem wymagań określonych w § 14</w:t>
      </w:r>
      <w:r w:rsidR="00DE27C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 pojemnościach zapewniających zbieranie wszystkich odpadów z terenu nieruchomości przez okres między kolejnymi odbiorami</w:t>
      </w:r>
      <w:r w:rsidR="000C4F0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wskazanymi w harmonogramie</w:t>
      </w:r>
      <w:r w:rsidR="00E1273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2647DE" w14:textId="77777777" w:rsidR="004216AA" w:rsidRPr="00F95D73" w:rsidRDefault="004216AA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14.</w:t>
      </w:r>
      <w:r w:rsidR="000C4F03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zbierania odpadów komunalnych służą następujące urządzenia:</w:t>
      </w:r>
    </w:p>
    <w:p w14:paraId="429FFFE4" w14:textId="77777777" w:rsidR="004216AA" w:rsidRPr="00F95D73" w:rsidRDefault="004216AA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C4F0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pojemniki o pojemności: od 120</w:t>
      </w:r>
      <w:r w:rsidR="00334A2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4F0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l do 1100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l;</w:t>
      </w:r>
    </w:p>
    <w:p w14:paraId="0F28AB6B" w14:textId="77777777" w:rsidR="004216AA" w:rsidRPr="00F95D73" w:rsidRDefault="004216AA" w:rsidP="004216AA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hAnsi="Times New Roman" w:cs="Times New Roman"/>
          <w:sz w:val="24"/>
          <w:szCs w:val="24"/>
          <w:lang w:eastAsia="pl-PL"/>
        </w:rPr>
        <w:t xml:space="preserve">2) </w:t>
      </w:r>
      <w:r w:rsidR="0015715F" w:rsidRPr="00F95D73">
        <w:rPr>
          <w:rFonts w:ascii="Times New Roman" w:hAnsi="Times New Roman" w:cs="Times New Roman"/>
          <w:sz w:val="24"/>
          <w:szCs w:val="24"/>
          <w:lang w:eastAsia="pl-PL"/>
        </w:rPr>
        <w:t>kontenery o pojemności: od 1,3 m</w:t>
      </w:r>
      <w:r w:rsidR="0015715F" w:rsidRPr="00F95D73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15715F" w:rsidRPr="00F95D73">
        <w:rPr>
          <w:rFonts w:ascii="Times New Roman" w:hAnsi="Times New Roman" w:cs="Times New Roman"/>
          <w:sz w:val="24"/>
          <w:szCs w:val="24"/>
          <w:lang w:eastAsia="pl-PL"/>
        </w:rPr>
        <w:t xml:space="preserve"> do 10 m</w:t>
      </w:r>
      <w:r w:rsidR="0015715F" w:rsidRPr="00F95D73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561FBF" w:rsidRPr="00F95D73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2644D654" w14:textId="77777777" w:rsidR="000C4F03" w:rsidRPr="00F95D73" w:rsidRDefault="004216AA" w:rsidP="006531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worki z tworzyw sztucznych o p</w:t>
      </w:r>
      <w:r w:rsidR="00E10DAB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ojemności: od 6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0 l do 120 l;</w:t>
      </w:r>
    </w:p>
    <w:p w14:paraId="39DF1FAB" w14:textId="77777777" w:rsidR="0065316A" w:rsidRPr="00F95D73" w:rsidRDefault="0065316A" w:rsidP="006531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worki typu big </w:t>
      </w:r>
      <w:proofErr w:type="spellStart"/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zbierania odpadów budowlanych o pojemności do 1,5 m</w:t>
      </w:r>
      <w:r w:rsidRPr="00F95D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6741F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CEC414" w14:textId="77777777" w:rsidR="00473B8B" w:rsidRPr="00F95D73" w:rsidRDefault="0065316A" w:rsidP="006531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urządzenia do zbierania odpadów komunalnych, wymienione w ust. 1, muszą być szczelne, o odpowiedniej wytrzymałości mechanicznej, a pojemniki muszą posiadać koła i odpowiadać obowiązującym normom.</w:t>
      </w:r>
    </w:p>
    <w:p w14:paraId="7A450EC0" w14:textId="77777777" w:rsidR="00C4594D" w:rsidRPr="00F95D73" w:rsidRDefault="00C4594D" w:rsidP="004216A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5316A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95D73">
        <w:rPr>
          <w:rFonts w:ascii="Times New Roman" w:hAnsi="Times New Roman" w:cs="Times New Roman"/>
          <w:sz w:val="24"/>
          <w:szCs w:val="24"/>
        </w:rPr>
        <w:t>Ustala się min</w:t>
      </w:r>
      <w:r w:rsidR="00561FBF" w:rsidRPr="00F95D73">
        <w:rPr>
          <w:rFonts w:ascii="Times New Roman" w:hAnsi="Times New Roman" w:cs="Times New Roman"/>
          <w:sz w:val="24"/>
          <w:szCs w:val="24"/>
        </w:rPr>
        <w:t>imalną</w:t>
      </w:r>
      <w:r w:rsidR="004A0725" w:rsidRPr="00F95D73">
        <w:rPr>
          <w:rFonts w:ascii="Times New Roman" w:hAnsi="Times New Roman" w:cs="Times New Roman"/>
          <w:sz w:val="24"/>
          <w:szCs w:val="24"/>
        </w:rPr>
        <w:t xml:space="preserve"> pojemność koszy na odpady</w:t>
      </w:r>
      <w:r w:rsidRPr="00F95D73">
        <w:rPr>
          <w:rFonts w:ascii="Times New Roman" w:hAnsi="Times New Roman" w:cs="Times New Roman"/>
          <w:sz w:val="24"/>
          <w:szCs w:val="24"/>
        </w:rPr>
        <w:t xml:space="preserve"> przeznaczonych do zbierania</w:t>
      </w:r>
    </w:p>
    <w:p w14:paraId="4653D3A3" w14:textId="77777777" w:rsidR="00C4594D" w:rsidRPr="00F95D73" w:rsidRDefault="00C4594D" w:rsidP="004216A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w sposób nies</w:t>
      </w:r>
      <w:r w:rsidR="00331BC0" w:rsidRPr="00F95D73">
        <w:rPr>
          <w:rFonts w:ascii="Times New Roman" w:hAnsi="Times New Roman" w:cs="Times New Roman"/>
          <w:sz w:val="24"/>
          <w:szCs w:val="24"/>
        </w:rPr>
        <w:t xml:space="preserve">elektywny odpadów komunalnych przy </w:t>
      </w:r>
      <w:r w:rsidRPr="00F95D73">
        <w:rPr>
          <w:rFonts w:ascii="Times New Roman" w:hAnsi="Times New Roman" w:cs="Times New Roman"/>
          <w:sz w:val="24"/>
          <w:szCs w:val="24"/>
        </w:rPr>
        <w:t>drogach publicznych</w:t>
      </w:r>
      <w:r w:rsidR="00331BC0" w:rsidRPr="00F95D73">
        <w:rPr>
          <w:rFonts w:ascii="Times New Roman" w:hAnsi="Times New Roman" w:cs="Times New Roman"/>
          <w:sz w:val="24"/>
          <w:szCs w:val="24"/>
        </w:rPr>
        <w:t xml:space="preserve"> o nawierzchni asfaltowej lub brukowej</w:t>
      </w:r>
      <w:r w:rsidR="00561FBF" w:rsidRPr="00F95D73">
        <w:rPr>
          <w:rFonts w:ascii="Times New Roman" w:hAnsi="Times New Roman" w:cs="Times New Roman"/>
          <w:sz w:val="24"/>
          <w:szCs w:val="24"/>
        </w:rPr>
        <w:t>,</w:t>
      </w:r>
      <w:r w:rsidR="00331BC0" w:rsidRPr="00F95D73">
        <w:rPr>
          <w:rFonts w:ascii="Times New Roman" w:hAnsi="Times New Roman" w:cs="Times New Roman"/>
          <w:sz w:val="24"/>
          <w:szCs w:val="24"/>
        </w:rPr>
        <w:t xml:space="preserve"> wzdłuż których zlokalizowane są ścieżk</w:t>
      </w:r>
      <w:r w:rsidR="002E2029" w:rsidRPr="00F95D73">
        <w:rPr>
          <w:rFonts w:ascii="Times New Roman" w:hAnsi="Times New Roman" w:cs="Times New Roman"/>
          <w:sz w:val="24"/>
          <w:szCs w:val="24"/>
        </w:rPr>
        <w:t>i pieszo</w:t>
      </w:r>
      <w:r w:rsidR="00E1273D" w:rsidRPr="00F95D73">
        <w:rPr>
          <w:rFonts w:ascii="Times New Roman" w:hAnsi="Times New Roman" w:cs="Times New Roman"/>
          <w:sz w:val="24"/>
          <w:szCs w:val="24"/>
        </w:rPr>
        <w:t>-</w:t>
      </w:r>
      <w:r w:rsidR="002E2029" w:rsidRPr="00F95D73">
        <w:rPr>
          <w:rFonts w:ascii="Times New Roman" w:hAnsi="Times New Roman" w:cs="Times New Roman"/>
          <w:sz w:val="24"/>
          <w:szCs w:val="24"/>
        </w:rPr>
        <w:t>rowerowe lub chodniki</w:t>
      </w:r>
      <w:r w:rsidRPr="00F95D73">
        <w:rPr>
          <w:rFonts w:ascii="Times New Roman" w:hAnsi="Times New Roman" w:cs="Times New Roman"/>
          <w:sz w:val="24"/>
          <w:szCs w:val="24"/>
        </w:rPr>
        <w:t>:</w:t>
      </w:r>
    </w:p>
    <w:p w14:paraId="18EADFAC" w14:textId="77777777" w:rsidR="00C4594D" w:rsidRPr="00F95D73" w:rsidRDefault="00410F1E" w:rsidP="004216A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1) w terenie niezabudowanym – 40</w:t>
      </w:r>
      <w:r w:rsidR="00C4594D" w:rsidRPr="00F95D73">
        <w:rPr>
          <w:rFonts w:ascii="Times New Roman" w:hAnsi="Times New Roman" w:cs="Times New Roman"/>
          <w:sz w:val="24"/>
          <w:szCs w:val="24"/>
        </w:rPr>
        <w:t xml:space="preserve"> l, usytuowane w odległości nie większej niż </w:t>
      </w:r>
      <w:r w:rsidR="00331BC0" w:rsidRPr="00F95D73">
        <w:rPr>
          <w:rFonts w:ascii="Times New Roman" w:hAnsi="Times New Roman" w:cs="Times New Roman"/>
          <w:sz w:val="24"/>
          <w:szCs w:val="24"/>
        </w:rPr>
        <w:t>2</w:t>
      </w:r>
      <w:r w:rsidR="00C4594D" w:rsidRPr="00F95D73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05937998" w14:textId="77777777" w:rsidR="00C4594D" w:rsidRPr="00F95D73" w:rsidRDefault="00C4594D" w:rsidP="004216A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od kolejnego kosza;</w:t>
      </w:r>
    </w:p>
    <w:p w14:paraId="05AC60DD" w14:textId="77777777" w:rsidR="00C4594D" w:rsidRPr="00F95D73" w:rsidRDefault="00410F1E" w:rsidP="004216A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2) w terenie zabudowanym – 40</w:t>
      </w:r>
      <w:r w:rsidR="00C4594D" w:rsidRPr="00F95D73">
        <w:rPr>
          <w:rFonts w:ascii="Times New Roman" w:hAnsi="Times New Roman" w:cs="Times New Roman"/>
          <w:sz w:val="24"/>
          <w:szCs w:val="24"/>
        </w:rPr>
        <w:t xml:space="preserve"> l, usytuowane w odległości nie więks</w:t>
      </w:r>
      <w:r w:rsidR="00331BC0" w:rsidRPr="00F95D73">
        <w:rPr>
          <w:rFonts w:ascii="Times New Roman" w:hAnsi="Times New Roman" w:cs="Times New Roman"/>
          <w:sz w:val="24"/>
          <w:szCs w:val="24"/>
        </w:rPr>
        <w:t>zej niż 5</w:t>
      </w:r>
      <w:r w:rsidR="00C4594D" w:rsidRPr="00F95D73">
        <w:rPr>
          <w:rFonts w:ascii="Times New Roman" w:hAnsi="Times New Roman" w:cs="Times New Roman"/>
          <w:sz w:val="24"/>
          <w:szCs w:val="24"/>
        </w:rPr>
        <w:t>00 m</w:t>
      </w:r>
    </w:p>
    <w:p w14:paraId="410CAAF1" w14:textId="77777777" w:rsidR="00C4594D" w:rsidRPr="00F95D73" w:rsidRDefault="00C4594D" w:rsidP="004216A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od kolejnego kosza.</w:t>
      </w:r>
    </w:p>
    <w:p w14:paraId="1E06C348" w14:textId="77777777" w:rsidR="005A7003" w:rsidRPr="00F95D73" w:rsidRDefault="005A7003" w:rsidP="005A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16. </w:t>
      </w:r>
      <w:r w:rsidRPr="00F95D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potrzeb selektywnej zbiórki stosuje się następujące oznakowania kolorystyczne pojemników i worków do zbierania odpadów komunalnych:</w:t>
      </w:r>
    </w:p>
    <w:p w14:paraId="047E71EF" w14:textId="77777777" w:rsidR="005A7003" w:rsidRPr="00F95D73" w:rsidRDefault="005A7003" w:rsidP="005A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1) kolor żółty - przeznaczone do zbierania tworzyw sztucznych, opakowań wielomateriałowych i metali - z umieszczonym oznakowaniem określającym rodzaj gromadzonego wewnątrz odpadu;</w:t>
      </w:r>
    </w:p>
    <w:p w14:paraId="01E589F6" w14:textId="77777777" w:rsidR="005A7003" w:rsidRPr="00F95D73" w:rsidRDefault="005A7003" w:rsidP="005A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2) kolor niebieski - przeznaczone do zbierania papieru i tektury - z umieszczonym oznakowaniem określającym rodzaj gromadzonego wewnątrz odpadu;</w:t>
      </w:r>
    </w:p>
    <w:p w14:paraId="5DEA5551" w14:textId="77777777" w:rsidR="005A7003" w:rsidRPr="00F95D73" w:rsidRDefault="005A7003" w:rsidP="005A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3) kolor zielony- przeznaczone do zbierania szkła - z umieszczonym oznakowaniem określającym rodzaj gromadzonego wewnątrz odpadu;</w:t>
      </w:r>
    </w:p>
    <w:p w14:paraId="01D7F20D" w14:textId="27917A6E" w:rsidR="005A7003" w:rsidRPr="00F95D73" w:rsidRDefault="005A7003" w:rsidP="005A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kolor brązowy - przeznaczone do zbierania </w:t>
      </w:r>
      <w:r w:rsidR="00F44F28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bioodpadów stanowiących odpady komunalne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odpady z terenów zielonych -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umieszczonym oznakowaniem określającym rodzaj gromadzonego wewnątrz odpadu.</w:t>
      </w:r>
    </w:p>
    <w:p w14:paraId="546D9D3C" w14:textId="77777777" w:rsidR="0015715F" w:rsidRPr="00F95D73" w:rsidRDefault="0065316A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</w:t>
      </w:r>
      <w:r w:rsidR="003740BB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17. </w:t>
      </w:r>
      <w:r w:rsidR="00AC2E3C" w:rsidRPr="00F95D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2E2029" w:rsidRPr="00F95D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C2E3C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standardy utrzymania urządzeń do zbierania odpadów komunalnych i miejsc zbierania i gromadzenia odpadów w odpowiednim stanie sanitarnym, porządkowym i technicznym:</w:t>
      </w:r>
    </w:p>
    <w:p w14:paraId="0C35EFB4" w14:textId="77777777" w:rsidR="0015715F" w:rsidRPr="00F95D73" w:rsidRDefault="00561FBF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1) p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rzedsiębiorca uprawniony do odbierania odpadów komunalnych ma obowiązek utrzymywać urządzenia do zbierania odpadów komunalnych w stanie czystości;</w:t>
      </w:r>
    </w:p>
    <w:p w14:paraId="0C397BE6" w14:textId="77777777" w:rsidR="0015715F" w:rsidRDefault="00561FBF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2) u</w:t>
      </w:r>
      <w:r w:rsidR="00626A7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ządzenia do zbierania</w:t>
      </w:r>
      <w:r w:rsidR="00AC2E3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komunalnych nie mogą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być uszkodzone, np. nieszczelne lub pozbawione pokrywy;</w:t>
      </w:r>
    </w:p>
    <w:p w14:paraId="0DACAF34" w14:textId="04EBDEEF" w:rsidR="005168CE" w:rsidRDefault="005168CE" w:rsidP="00516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CE">
        <w:rPr>
          <w:rFonts w:ascii="Times New Roman" w:hAnsi="Times New Roman" w:cs="Times New Roman"/>
          <w:bCs/>
          <w:sz w:val="24"/>
          <w:szCs w:val="24"/>
        </w:rPr>
        <w:t>3)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68CE">
        <w:rPr>
          <w:rFonts w:ascii="Times New Roman" w:hAnsi="Times New Roman" w:cs="Times New Roman"/>
          <w:bCs/>
          <w:sz w:val="24"/>
          <w:szCs w:val="24"/>
        </w:rPr>
        <w:t xml:space="preserve">przedsiębiorca uprawniony do odbierania odpadów komunalnych ma obowiązek dezynfekowania pojemników na odpady  </w:t>
      </w:r>
      <w:r w:rsidRPr="005168CE">
        <w:rPr>
          <w:rFonts w:ascii="Times New Roman" w:hAnsi="Times New Roman" w:cs="Times New Roman"/>
          <w:sz w:val="24"/>
          <w:szCs w:val="24"/>
        </w:rPr>
        <w:t>nie rzadziej niż dwa razy na rok, raz w okresie wiosennym i raz w okresie jesiennym;”</w:t>
      </w:r>
    </w:p>
    <w:p w14:paraId="4A6EEBF9" w14:textId="281A2290" w:rsidR="0015715F" w:rsidRPr="005168CE" w:rsidRDefault="00626A75" w:rsidP="00516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C2E3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toczenie urządzeń do zbierania i gromadzenia odpadów należy utrzymywać w stanie czystości.</w:t>
      </w:r>
    </w:p>
    <w:p w14:paraId="1C5F9031" w14:textId="77777777" w:rsidR="0015715F" w:rsidRPr="00F95D73" w:rsidRDefault="007E0B23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18.</w:t>
      </w:r>
      <w:r w:rsidR="0015715F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1. Na terenie nieruchomości urządzenia do zbierania odpadów komunalnych należy ustawić w miejscu wyodrębnionym, dostępnym dla przedsiębiorcy uprawnionego do odbierania odpadów komunalnych.</w:t>
      </w:r>
    </w:p>
    <w:p w14:paraId="192B6E63" w14:textId="77777777" w:rsidR="0015715F" w:rsidRPr="00F95D73" w:rsidRDefault="0015715F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przypadku, gdy niemożliwe jest ustawienie urządzeń do zbierania odpadów komunalnych na własnej nieruchomości dopuszcza się ich ustawienie na innej nieruchomości, położonej w niedalekim sąsiedztwie, wyłącznie za zgodą jej właściciela.</w:t>
      </w:r>
    </w:p>
    <w:p w14:paraId="3236837D" w14:textId="77777777" w:rsidR="0015715F" w:rsidRPr="00F95D73" w:rsidRDefault="00EA11A1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przypadku, gdy </w:t>
      </w:r>
      <w:r w:rsidR="00CB6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rzedsiębiorca nie ma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urządzeń do zbierania odpadów komunalnych właściciel nieruchomości zobowiązany jest w dniu odbioru odpadów komunalnych wystawić te urządzenia przed wejściem na teren nieruchomości</w:t>
      </w:r>
      <w:r w:rsidR="0076778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 drogi publicznej lub drogi wewnętrznej posiadającej parametry technicz</w:t>
      </w:r>
      <w:r w:rsidR="0067106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ne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odpowiadające </w:t>
      </w:r>
      <w:r w:rsidR="0067106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dro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dze publicznej</w:t>
      </w:r>
      <w:r w:rsidR="0067106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której istnieje możliwość nawrotu bez konieczności cofania</w:t>
      </w:r>
      <w:r w:rsidR="0076778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możliwość odstąpienia od wymogu wystawiania tych urządzeń w porozumieniu z przedsiębiorcą uprawnionym do odbierania odpadów komunalnych.</w:t>
      </w:r>
    </w:p>
    <w:p w14:paraId="705F1CBD" w14:textId="723C9A60" w:rsidR="0015715F" w:rsidRPr="00F95D73" w:rsidRDefault="0015715F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4. Szczelny zbiornik bezodpływowy</w:t>
      </w:r>
      <w:r w:rsidR="002E2029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nieczystości ciekłe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EB751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osadnik w instalacji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przydomow</w:t>
      </w:r>
      <w:r w:rsidR="00FA7D1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oczyszczalni </w:t>
      </w:r>
      <w:r w:rsidR="0026127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ścieków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muszą być zlokalizowane w </w:t>
      </w:r>
      <w:r w:rsidR="00AF724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umożliwiający</w:t>
      </w:r>
      <w:r w:rsidR="00AF724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dojazd do nich pojazdu asenizacyjnego przeds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iębiorcy.</w:t>
      </w:r>
    </w:p>
    <w:p w14:paraId="0BDE5FB2" w14:textId="77777777" w:rsidR="0015715F" w:rsidRPr="00F95D73" w:rsidRDefault="0015715F" w:rsidP="004216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5. Wyselekcjonowane od</w:t>
      </w:r>
      <w:r w:rsidR="00EA11A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pady budowlane muszą być zgromadzone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udostępnionych przez przedsiębiorcę urządzeniach, w miejscu umożliwiającym</w:t>
      </w:r>
      <w:r w:rsidR="00CB6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dojazd pojazdu przedsiębiorcy </w:t>
      </w:r>
      <w:r w:rsidR="00EA11A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utrudniającym</w:t>
      </w:r>
      <w:r w:rsidR="0026127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korzystaniu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nieruchomości</w:t>
      </w:r>
      <w:r w:rsidR="00EA11A1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09EBD4" w14:textId="68350E9F" w:rsidR="00CB615F" w:rsidRPr="00F95D73" w:rsidRDefault="002707FB" w:rsidP="002E29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19.</w:t>
      </w:r>
      <w:r w:rsidR="0015715F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B615F" w:rsidRPr="00F95D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CB615F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Właściciele nieruchomości zabudowanych, usytuowanych na terenach nie uzbrojonych w sieć kanalizacji sanitarnej, są zobowiązani do dostosowania wielkości zbiornika bezodpływowego do liczby osób stale lub czaso</w:t>
      </w:r>
      <w:r w:rsidR="00CB6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wo przebywających w nieruchomości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taki sposób, </w:t>
      </w:r>
      <w:r w:rsidR="00DC7359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opróżnianie było konieczne nie </w:t>
      </w:r>
      <w:r w:rsidR="00F44F28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rzadzie</w:t>
      </w:r>
      <w:r w:rsidR="001E10F8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raz w miesiącu bez dopuszczenia do przepełnienia</w:t>
      </w:r>
      <w:r w:rsidR="00CB6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A91EC0" w14:textId="77777777" w:rsidR="006923B9" w:rsidRPr="00F95D73" w:rsidRDefault="00CB615F" w:rsidP="002E29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2. Jeżeli nieruchomość posiada przydomową oczyszczalnię ścieków</w:t>
      </w:r>
      <w:r w:rsidR="00561FB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nieruchomości jest zobowiązany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dostosowania jej wielkości do liczby osób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zamieszkujących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zapewniający uzyskanie stopnia oczyszczenia ścieków okre</w:t>
      </w:r>
      <w:r w:rsidR="00F1118A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ślonego w przepisach odrębnych.</w:t>
      </w:r>
    </w:p>
    <w:p w14:paraId="630D739B" w14:textId="77777777" w:rsidR="002E2927" w:rsidRPr="00F95D73" w:rsidRDefault="002E2927" w:rsidP="002E29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8E292" w14:textId="77777777" w:rsidR="0015715F" w:rsidRPr="00F95D73" w:rsidRDefault="0015715F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</w:t>
      </w:r>
    </w:p>
    <w:p w14:paraId="53B8A5AC" w14:textId="77777777" w:rsidR="002E2927" w:rsidRPr="00F95D73" w:rsidRDefault="002E2927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B89EE2" w14:textId="77777777" w:rsidR="0015715F" w:rsidRPr="00F95D73" w:rsidRDefault="0015715F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Częstotliwość i sposób pozbywania się odpadów komunalnych i nieczystości ciekłych z terenu nieruchomości oraz z terenów przeznaczonych do wspólnego użytku publicznego</w:t>
      </w:r>
    </w:p>
    <w:p w14:paraId="5EB4376A" w14:textId="77777777" w:rsidR="00F63965" w:rsidRPr="00F95D73" w:rsidRDefault="00F63965" w:rsidP="002E292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BECC54" w14:textId="77777777" w:rsidR="00844217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63965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95D73">
        <w:rPr>
          <w:rFonts w:ascii="Times New Roman" w:hAnsi="Times New Roman" w:cs="Times New Roman"/>
          <w:sz w:val="24"/>
          <w:szCs w:val="24"/>
        </w:rPr>
        <w:t>Pozbywanie się odpadów komunalnych i nieczystości ciekłych musi następować</w:t>
      </w:r>
    </w:p>
    <w:p w14:paraId="2CB17ECB" w14:textId="77777777" w:rsidR="00844217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w terminach zapewniających właściwy stan sanitarno-porządkowy nieruchomości oraz terenów</w:t>
      </w:r>
      <w:r w:rsidR="00F62C6F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 xml:space="preserve">przeznaczonych do </w:t>
      </w:r>
      <w:r w:rsidR="00F62C6F" w:rsidRPr="00F95D73">
        <w:rPr>
          <w:rFonts w:ascii="Times New Roman" w:hAnsi="Times New Roman" w:cs="Times New Roman"/>
          <w:sz w:val="24"/>
          <w:szCs w:val="24"/>
        </w:rPr>
        <w:t>użytku</w:t>
      </w:r>
      <w:r w:rsidRPr="00F95D73">
        <w:rPr>
          <w:rFonts w:ascii="Times New Roman" w:hAnsi="Times New Roman" w:cs="Times New Roman"/>
          <w:sz w:val="24"/>
          <w:szCs w:val="24"/>
        </w:rPr>
        <w:t xml:space="preserve"> publicznego.</w:t>
      </w:r>
    </w:p>
    <w:p w14:paraId="305A0824" w14:textId="77777777" w:rsidR="00844217" w:rsidRPr="00F95D73" w:rsidRDefault="00F63965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844217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2C6F" w:rsidRPr="00F95D73">
        <w:rPr>
          <w:rFonts w:ascii="Times New Roman" w:hAnsi="Times New Roman" w:cs="Times New Roman"/>
          <w:sz w:val="24"/>
          <w:szCs w:val="24"/>
        </w:rPr>
        <w:t>Określa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62C6F" w:rsidRPr="00F95D73">
        <w:rPr>
          <w:rFonts w:ascii="Times New Roman" w:hAnsi="Times New Roman" w:cs="Times New Roman"/>
          <w:sz w:val="24"/>
          <w:szCs w:val="24"/>
        </w:rPr>
        <w:t>się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szczegółowy sposób pozbywania </w:t>
      </w:r>
      <w:r w:rsidR="00F62C6F" w:rsidRPr="00F95D73">
        <w:rPr>
          <w:rFonts w:ascii="Times New Roman" w:hAnsi="Times New Roman" w:cs="Times New Roman"/>
          <w:sz w:val="24"/>
          <w:szCs w:val="24"/>
        </w:rPr>
        <w:t>się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odpadów komunalnych przez</w:t>
      </w:r>
    </w:p>
    <w:p w14:paraId="08F7111E" w14:textId="77777777" w:rsidR="00844217" w:rsidRPr="00F95D73" w:rsidRDefault="00F62C6F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właścicieli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>nieruchomości</w:t>
      </w:r>
      <w:r w:rsidR="00844217" w:rsidRPr="00F95D73">
        <w:rPr>
          <w:rFonts w:ascii="Times New Roman" w:hAnsi="Times New Roman" w:cs="Times New Roman"/>
          <w:sz w:val="24"/>
          <w:szCs w:val="24"/>
        </w:rPr>
        <w:t>:</w:t>
      </w:r>
    </w:p>
    <w:p w14:paraId="09585CAE" w14:textId="77777777" w:rsidR="00F62C6F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1) niesegregowane (zmieszane) odpady komunalne </w:t>
      </w:r>
      <w:r w:rsidR="00F62C6F" w:rsidRPr="00F95D73">
        <w:rPr>
          <w:rFonts w:ascii="Times New Roman" w:hAnsi="Times New Roman" w:cs="Times New Roman"/>
          <w:sz w:val="24"/>
          <w:szCs w:val="24"/>
        </w:rPr>
        <w:t>należy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62C6F" w:rsidRPr="00F95D73">
        <w:rPr>
          <w:rFonts w:ascii="Times New Roman" w:hAnsi="Times New Roman" w:cs="Times New Roman"/>
          <w:sz w:val="24"/>
          <w:szCs w:val="24"/>
        </w:rPr>
        <w:t>zbierać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w pojemnikach</w:t>
      </w:r>
      <w:r w:rsidR="00F354FE" w:rsidRPr="00F95D73">
        <w:rPr>
          <w:rFonts w:ascii="Times New Roman" w:hAnsi="Times New Roman" w:cs="Times New Roman"/>
          <w:sz w:val="24"/>
          <w:szCs w:val="24"/>
        </w:rPr>
        <w:t xml:space="preserve"> dostarczonych przez przedsiębiorcę i</w:t>
      </w:r>
      <w:r w:rsidRPr="00F95D73">
        <w:rPr>
          <w:rFonts w:ascii="Times New Roman" w:hAnsi="Times New Roman" w:cs="Times New Roman"/>
          <w:sz w:val="24"/>
          <w:szCs w:val="24"/>
        </w:rPr>
        <w:t xml:space="preserve"> terminach odbioru odpadów </w:t>
      </w:r>
      <w:r w:rsidR="00F62C6F" w:rsidRPr="00F95D73">
        <w:rPr>
          <w:rFonts w:ascii="Times New Roman" w:hAnsi="Times New Roman" w:cs="Times New Roman"/>
          <w:sz w:val="24"/>
          <w:szCs w:val="24"/>
        </w:rPr>
        <w:t>udostępnić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62C6F" w:rsidRPr="00F95D73">
        <w:rPr>
          <w:rFonts w:ascii="Times New Roman" w:hAnsi="Times New Roman" w:cs="Times New Roman"/>
          <w:sz w:val="24"/>
          <w:szCs w:val="24"/>
        </w:rPr>
        <w:t>przedsiębiorcy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62C6F" w:rsidRPr="00F95D73">
        <w:rPr>
          <w:rFonts w:ascii="Times New Roman" w:hAnsi="Times New Roman" w:cs="Times New Roman"/>
          <w:sz w:val="24"/>
          <w:szCs w:val="24"/>
        </w:rPr>
        <w:t>odbierającemu</w:t>
      </w:r>
      <w:r w:rsidRPr="00F95D73">
        <w:rPr>
          <w:rFonts w:ascii="Times New Roman" w:hAnsi="Times New Roman" w:cs="Times New Roman"/>
          <w:sz w:val="24"/>
          <w:szCs w:val="24"/>
        </w:rPr>
        <w:t xml:space="preserve"> odpady</w:t>
      </w:r>
      <w:r w:rsidR="006B65F9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62C6F" w:rsidRPr="00F95D73">
        <w:rPr>
          <w:rFonts w:ascii="Times New Roman" w:hAnsi="Times New Roman" w:cs="Times New Roman"/>
          <w:sz w:val="24"/>
          <w:szCs w:val="24"/>
        </w:rPr>
        <w:t xml:space="preserve">komunalne. W wyjątkowych sytuacjach gdy </w:t>
      </w:r>
      <w:r w:rsidR="00FC5895" w:rsidRPr="00F95D73">
        <w:rPr>
          <w:rFonts w:ascii="Times New Roman" w:hAnsi="Times New Roman" w:cs="Times New Roman"/>
          <w:sz w:val="24"/>
          <w:szCs w:val="24"/>
        </w:rPr>
        <w:t xml:space="preserve">pojemność pojemnika </w:t>
      </w:r>
      <w:r w:rsidR="00F62C6F" w:rsidRPr="00F95D73">
        <w:rPr>
          <w:rFonts w:ascii="Times New Roman" w:hAnsi="Times New Roman" w:cs="Times New Roman"/>
          <w:sz w:val="24"/>
          <w:szCs w:val="24"/>
        </w:rPr>
        <w:t xml:space="preserve">nie </w:t>
      </w:r>
      <w:r w:rsidR="00FC5895" w:rsidRPr="00F95D73">
        <w:rPr>
          <w:rFonts w:ascii="Times New Roman" w:hAnsi="Times New Roman" w:cs="Times New Roman"/>
          <w:sz w:val="24"/>
          <w:szCs w:val="24"/>
        </w:rPr>
        <w:t xml:space="preserve">pozwala </w:t>
      </w:r>
      <w:r w:rsidR="00561FBF" w:rsidRPr="00F95D73">
        <w:rPr>
          <w:rFonts w:ascii="Times New Roman" w:hAnsi="Times New Roman" w:cs="Times New Roman"/>
          <w:sz w:val="24"/>
          <w:szCs w:val="24"/>
        </w:rPr>
        <w:t xml:space="preserve">na </w:t>
      </w:r>
      <w:r w:rsidR="00FC5895" w:rsidRPr="00F95D73">
        <w:rPr>
          <w:rFonts w:ascii="Times New Roman" w:hAnsi="Times New Roman" w:cs="Times New Roman"/>
          <w:sz w:val="24"/>
          <w:szCs w:val="24"/>
        </w:rPr>
        <w:t xml:space="preserve">umieszczenie w nim </w:t>
      </w:r>
      <w:r w:rsidR="00F62C6F" w:rsidRPr="00F95D73">
        <w:rPr>
          <w:rFonts w:ascii="Times New Roman" w:hAnsi="Times New Roman" w:cs="Times New Roman"/>
          <w:sz w:val="24"/>
          <w:szCs w:val="24"/>
        </w:rPr>
        <w:t>wszystkich odpadów komunaln</w:t>
      </w:r>
      <w:r w:rsidR="00FC5895" w:rsidRPr="00F95D73">
        <w:rPr>
          <w:rFonts w:ascii="Times New Roman" w:hAnsi="Times New Roman" w:cs="Times New Roman"/>
          <w:sz w:val="24"/>
          <w:szCs w:val="24"/>
        </w:rPr>
        <w:t>ych niesegregowanych</w:t>
      </w:r>
      <w:r w:rsidR="00F62C6F" w:rsidRPr="00F95D73">
        <w:rPr>
          <w:rFonts w:ascii="Times New Roman" w:hAnsi="Times New Roman" w:cs="Times New Roman"/>
          <w:sz w:val="24"/>
          <w:szCs w:val="24"/>
        </w:rPr>
        <w:t xml:space="preserve"> dopuszcza się pozbywanie </w:t>
      </w:r>
      <w:r w:rsidR="0078096B" w:rsidRPr="00F95D73">
        <w:rPr>
          <w:rFonts w:ascii="Times New Roman" w:hAnsi="Times New Roman" w:cs="Times New Roman"/>
          <w:sz w:val="24"/>
          <w:szCs w:val="24"/>
        </w:rPr>
        <w:t xml:space="preserve">odpadów </w:t>
      </w:r>
      <w:r w:rsidR="00AE5E87" w:rsidRPr="00F95D73">
        <w:rPr>
          <w:rFonts w:ascii="Times New Roman" w:hAnsi="Times New Roman" w:cs="Times New Roman"/>
          <w:sz w:val="24"/>
          <w:szCs w:val="24"/>
        </w:rPr>
        <w:t xml:space="preserve">komunalnych </w:t>
      </w:r>
      <w:r w:rsidR="00DC7359" w:rsidRPr="00F95D73">
        <w:rPr>
          <w:rFonts w:ascii="Times New Roman" w:hAnsi="Times New Roman" w:cs="Times New Roman"/>
          <w:sz w:val="24"/>
          <w:szCs w:val="24"/>
        </w:rPr>
        <w:t xml:space="preserve">w </w:t>
      </w:r>
      <w:r w:rsidR="00F354FE" w:rsidRPr="00F95D73">
        <w:rPr>
          <w:rFonts w:ascii="Times New Roman" w:hAnsi="Times New Roman" w:cs="Times New Roman"/>
          <w:sz w:val="24"/>
          <w:szCs w:val="24"/>
        </w:rPr>
        <w:t>workach</w:t>
      </w:r>
      <w:r w:rsidR="0078096B" w:rsidRPr="00F95D73">
        <w:rPr>
          <w:rFonts w:ascii="Times New Roman" w:hAnsi="Times New Roman" w:cs="Times New Roman"/>
          <w:sz w:val="24"/>
          <w:szCs w:val="24"/>
        </w:rPr>
        <w:t xml:space="preserve"> wystawionych obok pojemnika.</w:t>
      </w:r>
    </w:p>
    <w:p w14:paraId="1DE83C34" w14:textId="77777777" w:rsidR="00844217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2) tworzywa sztuczne, metale i opakowania wielomateriałowe</w:t>
      </w:r>
      <w:r w:rsidR="006B65F9" w:rsidRPr="00F95D73">
        <w:rPr>
          <w:rFonts w:ascii="Times New Roman" w:hAnsi="Times New Roman" w:cs="Times New Roman"/>
          <w:sz w:val="24"/>
          <w:szCs w:val="24"/>
        </w:rPr>
        <w:t>,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6B65F9" w:rsidRPr="00F95D73">
        <w:rPr>
          <w:rFonts w:ascii="Times New Roman" w:hAnsi="Times New Roman" w:cs="Times New Roman"/>
          <w:sz w:val="24"/>
          <w:szCs w:val="24"/>
        </w:rPr>
        <w:t>papier i tekturę oraz szkło,</w:t>
      </w:r>
    </w:p>
    <w:p w14:paraId="715A6B2F" w14:textId="77777777" w:rsidR="00844217" w:rsidRPr="00F95D73" w:rsidRDefault="00F62C6F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należy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>zbierać</w:t>
      </w:r>
      <w:r w:rsidR="00561FBF" w:rsidRPr="00F95D73">
        <w:rPr>
          <w:rFonts w:ascii="Times New Roman" w:hAnsi="Times New Roman" w:cs="Times New Roman"/>
          <w:sz w:val="24"/>
          <w:szCs w:val="24"/>
        </w:rPr>
        <w:t xml:space="preserve"> w pojemnikach lub w workach</w:t>
      </w:r>
      <w:r w:rsidR="00FC5895" w:rsidRPr="00F95D73">
        <w:rPr>
          <w:rFonts w:ascii="Times New Roman" w:hAnsi="Times New Roman" w:cs="Times New Roman"/>
          <w:sz w:val="24"/>
          <w:szCs w:val="24"/>
        </w:rPr>
        <w:t xml:space="preserve"> i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w terminach odbioru odpadów </w:t>
      </w:r>
      <w:r w:rsidR="00FC5895" w:rsidRPr="00F95D73">
        <w:rPr>
          <w:rFonts w:ascii="Times New Roman" w:hAnsi="Times New Roman" w:cs="Times New Roman"/>
          <w:sz w:val="24"/>
          <w:szCs w:val="24"/>
        </w:rPr>
        <w:t>udostępniać je</w:t>
      </w:r>
    </w:p>
    <w:p w14:paraId="34CED12D" w14:textId="77777777" w:rsidR="00F62C6F" w:rsidRPr="00F95D73" w:rsidRDefault="00F62C6F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przedsiębiorcy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>odbierającemu</w:t>
      </w:r>
      <w:r w:rsidR="00561FBF" w:rsidRPr="00F95D73">
        <w:rPr>
          <w:rFonts w:ascii="Times New Roman" w:hAnsi="Times New Roman" w:cs="Times New Roman"/>
          <w:sz w:val="24"/>
          <w:szCs w:val="24"/>
        </w:rPr>
        <w:t xml:space="preserve"> odpady komunalne.</w:t>
      </w:r>
    </w:p>
    <w:p w14:paraId="7D3B82C9" w14:textId="4C881CE6" w:rsidR="005A7003" w:rsidRPr="00F95D73" w:rsidRDefault="00844217" w:rsidP="005A70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3) </w:t>
      </w:r>
      <w:r w:rsidR="00806D4D" w:rsidRPr="00F95D73">
        <w:rPr>
          <w:rFonts w:ascii="Times New Roman" w:hAnsi="Times New Roman" w:cs="Times New Roman"/>
          <w:sz w:val="24"/>
          <w:szCs w:val="24"/>
        </w:rPr>
        <w:t>bioodpady stanowiące odpady komunalne</w:t>
      </w:r>
      <w:r w:rsidR="005A7003" w:rsidRPr="00F95D73">
        <w:rPr>
          <w:rFonts w:ascii="Times New Roman" w:hAnsi="Times New Roman" w:cs="Times New Roman"/>
          <w:sz w:val="24"/>
          <w:szCs w:val="24"/>
        </w:rPr>
        <w:t>, w tym odpady z terenów zielonych należy zbierać w pojemnikach lub workach  i w terminach odbioru odpadów udostępniać je przedsiębiorcy odbierającemu odpady komunalne w ilości jednego pojemnika 120 l oraz maksymalnie trzech 120 l worków, przy czym odpady z terenów zielonych można także:</w:t>
      </w:r>
    </w:p>
    <w:p w14:paraId="6F15583F" w14:textId="4BA5F0B0" w:rsidR="005A7003" w:rsidRPr="00F95D73" w:rsidRDefault="005A7003" w:rsidP="005A70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a) przekazywać do punktu selektywnego zbierania odpadów komunalnych, w ramach wnoszonej do Urzędu Gminy w Łubiance opłaty za gospodarowanie odpadami  komunalnymi</w:t>
      </w:r>
      <w:r w:rsidR="00D95E0B" w:rsidRPr="00F95D73">
        <w:rPr>
          <w:rFonts w:ascii="Times New Roman" w:hAnsi="Times New Roman" w:cs="Times New Roman"/>
          <w:sz w:val="24"/>
          <w:szCs w:val="24"/>
        </w:rPr>
        <w:t xml:space="preserve"> z wyłączeniem karp i korzeni drzew i krzewów. Gałęzie drzew i krzewów </w:t>
      </w:r>
      <w:r w:rsidR="0002225A" w:rsidRPr="00F95D73">
        <w:rPr>
          <w:rFonts w:ascii="Times New Roman" w:hAnsi="Times New Roman" w:cs="Times New Roman"/>
          <w:sz w:val="24"/>
          <w:szCs w:val="24"/>
        </w:rPr>
        <w:t>muszą</w:t>
      </w:r>
      <w:r w:rsidR="00D95E0B" w:rsidRPr="00F95D73">
        <w:rPr>
          <w:rFonts w:ascii="Times New Roman" w:hAnsi="Times New Roman" w:cs="Times New Roman"/>
          <w:sz w:val="24"/>
          <w:szCs w:val="24"/>
        </w:rPr>
        <w:t xml:space="preserve"> być rozdrobnione</w:t>
      </w:r>
      <w:r w:rsidR="0002225A" w:rsidRPr="00F95D73">
        <w:rPr>
          <w:rFonts w:ascii="Times New Roman" w:hAnsi="Times New Roman" w:cs="Times New Roman"/>
          <w:sz w:val="24"/>
          <w:szCs w:val="24"/>
        </w:rPr>
        <w:t>, pocięte.</w:t>
      </w:r>
      <w:r w:rsidR="00D95E0B" w:rsidRPr="00F95D73">
        <w:rPr>
          <w:rFonts w:ascii="Times New Roman" w:hAnsi="Times New Roman" w:cs="Times New Roman"/>
          <w:sz w:val="24"/>
          <w:szCs w:val="24"/>
        </w:rPr>
        <w:t xml:space="preserve">  </w:t>
      </w:r>
      <w:r w:rsidR="0002225A" w:rsidRPr="00F95D73">
        <w:rPr>
          <w:rFonts w:ascii="Times New Roman" w:hAnsi="Times New Roman" w:cs="Times New Roman"/>
          <w:sz w:val="24"/>
          <w:szCs w:val="24"/>
        </w:rPr>
        <w:t>M</w:t>
      </w:r>
      <w:r w:rsidR="00D95E0B" w:rsidRPr="00F95D73">
        <w:rPr>
          <w:rFonts w:ascii="Times New Roman" w:hAnsi="Times New Roman" w:cs="Times New Roman"/>
          <w:sz w:val="24"/>
          <w:szCs w:val="24"/>
        </w:rPr>
        <w:t>aksymaln</w:t>
      </w:r>
      <w:r w:rsidR="0002225A" w:rsidRPr="00F95D73">
        <w:rPr>
          <w:rFonts w:ascii="Times New Roman" w:hAnsi="Times New Roman" w:cs="Times New Roman"/>
          <w:sz w:val="24"/>
          <w:szCs w:val="24"/>
        </w:rPr>
        <w:t>a długość</w:t>
      </w:r>
      <w:r w:rsidR="00D95E0B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02225A" w:rsidRPr="00F95D73">
        <w:rPr>
          <w:rFonts w:ascii="Times New Roman" w:hAnsi="Times New Roman" w:cs="Times New Roman"/>
          <w:sz w:val="24"/>
          <w:szCs w:val="24"/>
        </w:rPr>
        <w:t xml:space="preserve">dostarczonych gałęzi </w:t>
      </w:r>
      <w:r w:rsidR="00DB3194" w:rsidRPr="00F95D73">
        <w:rPr>
          <w:rFonts w:ascii="Times New Roman" w:hAnsi="Times New Roman" w:cs="Times New Roman"/>
          <w:sz w:val="24"/>
          <w:szCs w:val="24"/>
        </w:rPr>
        <w:t xml:space="preserve">to </w:t>
      </w:r>
      <w:r w:rsidR="00D95E0B" w:rsidRPr="00F95D73">
        <w:rPr>
          <w:rFonts w:ascii="Times New Roman" w:hAnsi="Times New Roman" w:cs="Times New Roman"/>
          <w:sz w:val="24"/>
          <w:szCs w:val="24"/>
        </w:rPr>
        <w:t>50 cm.</w:t>
      </w:r>
      <w:r w:rsidR="0002225A" w:rsidRPr="00F95D73">
        <w:rPr>
          <w:rFonts w:ascii="Times New Roman" w:hAnsi="Times New Roman" w:cs="Times New Roman"/>
          <w:sz w:val="24"/>
          <w:szCs w:val="24"/>
        </w:rPr>
        <w:t xml:space="preserve"> Rozdrobieniu podlegają gałęzie o obwodzie powyżej </w:t>
      </w:r>
      <w:r w:rsidR="00DB3194" w:rsidRPr="00F95D73">
        <w:rPr>
          <w:rFonts w:ascii="Times New Roman" w:hAnsi="Times New Roman" w:cs="Times New Roman"/>
          <w:sz w:val="24"/>
          <w:szCs w:val="24"/>
        </w:rPr>
        <w:t xml:space="preserve">5 </w:t>
      </w:r>
      <w:r w:rsidR="0002225A" w:rsidRPr="00F95D73">
        <w:rPr>
          <w:rFonts w:ascii="Times New Roman" w:hAnsi="Times New Roman" w:cs="Times New Roman"/>
          <w:sz w:val="24"/>
          <w:szCs w:val="24"/>
        </w:rPr>
        <w:t>cm mierzon</w:t>
      </w:r>
      <w:r w:rsidR="00DB3194" w:rsidRPr="00F95D73">
        <w:rPr>
          <w:rFonts w:ascii="Times New Roman" w:hAnsi="Times New Roman" w:cs="Times New Roman"/>
          <w:sz w:val="24"/>
          <w:szCs w:val="24"/>
        </w:rPr>
        <w:t>y</w:t>
      </w:r>
      <w:r w:rsidR="0002225A" w:rsidRPr="00F95D73">
        <w:rPr>
          <w:rFonts w:ascii="Times New Roman" w:hAnsi="Times New Roman" w:cs="Times New Roman"/>
          <w:sz w:val="24"/>
          <w:szCs w:val="24"/>
        </w:rPr>
        <w:t xml:space="preserve"> w </w:t>
      </w:r>
      <w:r w:rsidR="00DB3194" w:rsidRPr="00F95D73">
        <w:rPr>
          <w:rFonts w:ascii="Times New Roman" w:hAnsi="Times New Roman" w:cs="Times New Roman"/>
          <w:sz w:val="24"/>
          <w:szCs w:val="24"/>
        </w:rPr>
        <w:t xml:space="preserve">grubszym </w:t>
      </w:r>
      <w:r w:rsidR="0002225A" w:rsidRPr="00F95D73">
        <w:rPr>
          <w:rFonts w:ascii="Times New Roman" w:hAnsi="Times New Roman" w:cs="Times New Roman"/>
          <w:sz w:val="24"/>
          <w:szCs w:val="24"/>
        </w:rPr>
        <w:t>miejscu cięcia</w:t>
      </w:r>
      <w:r w:rsidR="00DB3194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20E75336" w14:textId="77777777" w:rsidR="000D477B" w:rsidRPr="00F95D73" w:rsidRDefault="005A7003" w:rsidP="005A70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b) gromadzić w kompostowniach przydomowych</w:t>
      </w:r>
    </w:p>
    <w:p w14:paraId="65700EDD" w14:textId="6191A62A" w:rsidR="00844217" w:rsidRPr="00F95D73" w:rsidRDefault="00844217" w:rsidP="005A70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4) przeterminowane leki </w:t>
      </w:r>
      <w:r w:rsidR="003C699E" w:rsidRPr="00F95D73">
        <w:rPr>
          <w:rFonts w:ascii="Times New Roman" w:hAnsi="Times New Roman" w:cs="Times New Roman"/>
          <w:sz w:val="24"/>
          <w:szCs w:val="24"/>
        </w:rPr>
        <w:t xml:space="preserve">oraz odpady niekwalifikujące się do odpadów medycznych powstających w gospodarstwie domowym w wyniku przyjmowania produktów leczniczych w formie iniekcji i prowadzenia monitoringu poziomu substancji we krwi w szczególności igieł i strzykawek </w:t>
      </w:r>
      <w:r w:rsidR="00B713C8" w:rsidRPr="00F95D73">
        <w:rPr>
          <w:rFonts w:ascii="Times New Roman" w:hAnsi="Times New Roman" w:cs="Times New Roman"/>
          <w:sz w:val="24"/>
          <w:szCs w:val="24"/>
        </w:rPr>
        <w:t>należy</w:t>
      </w:r>
      <w:r w:rsidRPr="00F95D73">
        <w:rPr>
          <w:rFonts w:ascii="Times New Roman" w:hAnsi="Times New Roman" w:cs="Times New Roman"/>
          <w:sz w:val="24"/>
          <w:szCs w:val="24"/>
        </w:rPr>
        <w:t>:</w:t>
      </w:r>
    </w:p>
    <w:p w14:paraId="16F722BB" w14:textId="77777777" w:rsidR="00844217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a) </w:t>
      </w:r>
      <w:r w:rsidR="00B713C8" w:rsidRPr="00F95D73">
        <w:rPr>
          <w:rFonts w:ascii="Times New Roman" w:hAnsi="Times New Roman" w:cs="Times New Roman"/>
          <w:sz w:val="24"/>
          <w:szCs w:val="24"/>
        </w:rPr>
        <w:t>gromadzić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w przeznaczonych do tego celu pojemnikach ustawionych w aptekach;</w:t>
      </w:r>
    </w:p>
    <w:p w14:paraId="21FC2FBC" w14:textId="77777777" w:rsidR="00B713C8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b) </w:t>
      </w:r>
      <w:r w:rsidR="00B713C8" w:rsidRPr="00F95D73">
        <w:rPr>
          <w:rFonts w:ascii="Times New Roman" w:hAnsi="Times New Roman" w:cs="Times New Roman"/>
          <w:sz w:val="24"/>
          <w:szCs w:val="24"/>
        </w:rPr>
        <w:t>przekazywać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do punktu selektywnego zbierania odpadów komunalnych</w:t>
      </w:r>
      <w:r w:rsidR="00F354FE" w:rsidRPr="00F95D73">
        <w:rPr>
          <w:rFonts w:ascii="Times New Roman" w:hAnsi="Times New Roman" w:cs="Times New Roman"/>
          <w:sz w:val="24"/>
          <w:szCs w:val="24"/>
        </w:rPr>
        <w:t xml:space="preserve">, w ramach wnoszonej do Urzędu </w:t>
      </w:r>
      <w:r w:rsidR="00B713C8" w:rsidRPr="00F95D73">
        <w:rPr>
          <w:rFonts w:ascii="Times New Roman" w:hAnsi="Times New Roman" w:cs="Times New Roman"/>
          <w:sz w:val="24"/>
          <w:szCs w:val="24"/>
        </w:rPr>
        <w:t xml:space="preserve">Gminy w Łubiance opłaty za </w:t>
      </w:r>
      <w:r w:rsidR="00FA3D7F" w:rsidRPr="00F95D73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7B23A2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62C003EE" w14:textId="77777777" w:rsidR="00844217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5) chemikalia </w:t>
      </w:r>
      <w:r w:rsidR="00B713C8" w:rsidRPr="00F95D73">
        <w:rPr>
          <w:rFonts w:ascii="Times New Roman" w:hAnsi="Times New Roman" w:cs="Times New Roman"/>
          <w:sz w:val="24"/>
          <w:szCs w:val="24"/>
        </w:rPr>
        <w:t>należy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B713C8" w:rsidRPr="00F95D73">
        <w:rPr>
          <w:rFonts w:ascii="Times New Roman" w:hAnsi="Times New Roman" w:cs="Times New Roman"/>
          <w:sz w:val="24"/>
          <w:szCs w:val="24"/>
        </w:rPr>
        <w:t>przekazywać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do:</w:t>
      </w:r>
    </w:p>
    <w:p w14:paraId="7B63A9FC" w14:textId="77777777" w:rsidR="00B713C8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a) punktu selektywnego zbierania odpadów komunalnych</w:t>
      </w:r>
      <w:r w:rsidR="00B713C8" w:rsidRPr="00F95D73">
        <w:rPr>
          <w:rFonts w:ascii="Times New Roman" w:hAnsi="Times New Roman" w:cs="Times New Roman"/>
          <w:sz w:val="24"/>
          <w:szCs w:val="24"/>
        </w:rPr>
        <w:t xml:space="preserve"> w ramach wnoszonej do Urzędu</w:t>
      </w:r>
    </w:p>
    <w:p w14:paraId="397D114C" w14:textId="69503870" w:rsidR="00844217" w:rsidRPr="00F95D73" w:rsidRDefault="00B713C8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Gminy w Łubiance opłaty za </w:t>
      </w:r>
      <w:r w:rsidR="00707E57" w:rsidRPr="00F95D73">
        <w:rPr>
          <w:rFonts w:ascii="Times New Roman" w:hAnsi="Times New Roman" w:cs="Times New Roman"/>
          <w:sz w:val="24"/>
          <w:szCs w:val="24"/>
        </w:rPr>
        <w:t>gospodarowan</w:t>
      </w:r>
      <w:r w:rsidR="00FA3D7F" w:rsidRPr="00F95D73">
        <w:rPr>
          <w:rFonts w:ascii="Times New Roman" w:hAnsi="Times New Roman" w:cs="Times New Roman"/>
          <w:sz w:val="24"/>
          <w:szCs w:val="24"/>
        </w:rPr>
        <w:t>ie odpadami komunalnymi</w:t>
      </w:r>
      <w:r w:rsidR="00D95E0B"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D680E" w14:textId="77777777" w:rsidR="00B713C8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b) punktów ich </w:t>
      </w:r>
      <w:r w:rsidR="00B713C8" w:rsidRPr="00F95D73">
        <w:rPr>
          <w:rFonts w:ascii="Times New Roman" w:hAnsi="Times New Roman" w:cs="Times New Roman"/>
          <w:sz w:val="24"/>
          <w:szCs w:val="24"/>
        </w:rPr>
        <w:t>sprzedaży</w:t>
      </w:r>
      <w:r w:rsidR="007B23A2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238FBCAE" w14:textId="548BBE5D" w:rsidR="00DE2CDA" w:rsidRPr="00F95D73" w:rsidRDefault="006B65F9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6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B713C8" w:rsidRPr="00F95D73">
        <w:rPr>
          <w:rFonts w:ascii="Times New Roman" w:hAnsi="Times New Roman" w:cs="Times New Roman"/>
          <w:sz w:val="24"/>
          <w:szCs w:val="24"/>
        </w:rPr>
        <w:t>zużyte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baterie </w:t>
      </w:r>
      <w:r w:rsidR="00B713C8" w:rsidRPr="00F95D73">
        <w:rPr>
          <w:rFonts w:ascii="Times New Roman" w:hAnsi="Times New Roman" w:cs="Times New Roman"/>
          <w:sz w:val="24"/>
          <w:szCs w:val="24"/>
        </w:rPr>
        <w:t>należy</w:t>
      </w:r>
      <w:r w:rsidR="00844217" w:rsidRPr="00F95D73">
        <w:rPr>
          <w:rFonts w:ascii="Times New Roman" w:hAnsi="Times New Roman" w:cs="Times New Roman"/>
          <w:sz w:val="24"/>
          <w:szCs w:val="24"/>
        </w:rPr>
        <w:t>:</w:t>
      </w:r>
    </w:p>
    <w:p w14:paraId="27F3CBAB" w14:textId="5E5FFD92" w:rsidR="00844217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a) </w:t>
      </w:r>
      <w:r w:rsidR="00B713C8" w:rsidRPr="00F95D73">
        <w:rPr>
          <w:rFonts w:ascii="Times New Roman" w:hAnsi="Times New Roman" w:cs="Times New Roman"/>
          <w:sz w:val="24"/>
          <w:szCs w:val="24"/>
        </w:rPr>
        <w:t>gromadzić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w przeznaczonych do tego celu pojemnikach ustawionych w budynkach</w:t>
      </w:r>
    </w:p>
    <w:p w14:paraId="4ED9215B" w14:textId="77777777" w:rsidR="00707E57" w:rsidRPr="00F95D73" w:rsidRDefault="00B713C8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użyteczności</w:t>
      </w:r>
      <w:r w:rsidR="007B23A2" w:rsidRPr="00F95D73">
        <w:rPr>
          <w:rFonts w:ascii="Times New Roman" w:hAnsi="Times New Roman" w:cs="Times New Roman"/>
          <w:sz w:val="24"/>
          <w:szCs w:val="24"/>
        </w:rPr>
        <w:t xml:space="preserve"> publicznej;</w:t>
      </w:r>
    </w:p>
    <w:p w14:paraId="7AE18FC6" w14:textId="77777777" w:rsidR="00844217" w:rsidRPr="00F95D73" w:rsidRDefault="00707E5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b)</w:t>
      </w:r>
      <w:r w:rsidR="00B713C8" w:rsidRPr="00F95D73">
        <w:rPr>
          <w:rFonts w:ascii="Times New Roman" w:hAnsi="Times New Roman" w:cs="Times New Roman"/>
          <w:sz w:val="24"/>
          <w:szCs w:val="24"/>
        </w:rPr>
        <w:t xml:space="preserve"> przekazywać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do punktu selektywnego zbierania odpadów komunalnych</w:t>
      </w:r>
      <w:r w:rsidR="00B713C8" w:rsidRPr="00F95D73">
        <w:rPr>
          <w:rFonts w:ascii="Times New Roman" w:hAnsi="Times New Roman" w:cs="Times New Roman"/>
          <w:sz w:val="24"/>
          <w:szCs w:val="24"/>
        </w:rPr>
        <w:t xml:space="preserve"> w ramach wnoszonej do Urzędu Gminy w Łubiance opłaty za </w:t>
      </w:r>
      <w:r w:rsidR="00961857" w:rsidRPr="00F95D73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3A559877" w14:textId="77777777" w:rsidR="006B65F9" w:rsidRPr="00F95D73" w:rsidRDefault="00844217" w:rsidP="006B65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c) </w:t>
      </w:r>
      <w:r w:rsidR="00B713C8" w:rsidRPr="00F95D73">
        <w:rPr>
          <w:rFonts w:ascii="Times New Roman" w:hAnsi="Times New Roman" w:cs="Times New Roman"/>
          <w:sz w:val="24"/>
          <w:szCs w:val="24"/>
        </w:rPr>
        <w:t>przekazywać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do punktów ich </w:t>
      </w:r>
      <w:r w:rsidR="00B713C8" w:rsidRPr="00F95D73">
        <w:rPr>
          <w:rFonts w:ascii="Times New Roman" w:hAnsi="Times New Roman" w:cs="Times New Roman"/>
          <w:sz w:val="24"/>
          <w:szCs w:val="24"/>
        </w:rPr>
        <w:t>sprzedaży</w:t>
      </w:r>
      <w:r w:rsidR="007B23A2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00C6D8B0" w14:textId="77777777" w:rsidR="00844217" w:rsidRPr="00F95D73" w:rsidRDefault="006B65F9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B713C8" w:rsidRPr="00F95D73">
        <w:rPr>
          <w:rFonts w:ascii="Times New Roman" w:hAnsi="Times New Roman" w:cs="Times New Roman"/>
          <w:sz w:val="24"/>
          <w:szCs w:val="24"/>
        </w:rPr>
        <w:t>zużyte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akumulatory </w:t>
      </w:r>
      <w:r w:rsidR="00B713C8" w:rsidRPr="00F95D73">
        <w:rPr>
          <w:rFonts w:ascii="Times New Roman" w:hAnsi="Times New Roman" w:cs="Times New Roman"/>
          <w:sz w:val="24"/>
          <w:szCs w:val="24"/>
        </w:rPr>
        <w:t>należy</w:t>
      </w:r>
      <w:r w:rsidR="00844217" w:rsidRPr="00F95D73">
        <w:rPr>
          <w:rFonts w:ascii="Times New Roman" w:hAnsi="Times New Roman" w:cs="Times New Roman"/>
          <w:sz w:val="24"/>
          <w:szCs w:val="24"/>
        </w:rPr>
        <w:t>:</w:t>
      </w:r>
    </w:p>
    <w:p w14:paraId="6773880A" w14:textId="77777777" w:rsidR="00DA61D5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a) </w:t>
      </w:r>
      <w:r w:rsidR="00DA61D5" w:rsidRPr="00F95D73">
        <w:rPr>
          <w:rFonts w:ascii="Times New Roman" w:hAnsi="Times New Roman" w:cs="Times New Roman"/>
          <w:sz w:val="24"/>
          <w:szCs w:val="24"/>
        </w:rPr>
        <w:t>przekazywać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do punktu selektywnego zbierania odpadów komunalnych,</w:t>
      </w:r>
      <w:r w:rsidR="00DA61D5" w:rsidRPr="00F95D73">
        <w:rPr>
          <w:rFonts w:ascii="Times New Roman" w:hAnsi="Times New Roman" w:cs="Times New Roman"/>
          <w:sz w:val="24"/>
          <w:szCs w:val="24"/>
        </w:rPr>
        <w:t xml:space="preserve"> w ramach</w:t>
      </w:r>
    </w:p>
    <w:p w14:paraId="5636D900" w14:textId="77777777" w:rsidR="00707E57" w:rsidRPr="00F95D73" w:rsidRDefault="00DA61D5" w:rsidP="006B65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wnoszonej do Urzędu Gminy w Łubiance opłaty za </w:t>
      </w:r>
      <w:r w:rsidR="00FA3D7F" w:rsidRPr="00F95D73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112FB37D" w14:textId="77777777" w:rsidR="006B65F9" w:rsidRPr="00F95D73" w:rsidRDefault="00844217" w:rsidP="006B65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b) </w:t>
      </w:r>
      <w:r w:rsidR="00DA61D5" w:rsidRPr="00F95D73">
        <w:rPr>
          <w:rFonts w:ascii="Times New Roman" w:hAnsi="Times New Roman" w:cs="Times New Roman"/>
          <w:sz w:val="24"/>
          <w:szCs w:val="24"/>
        </w:rPr>
        <w:t>przekazywać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do punktów ich </w:t>
      </w:r>
      <w:r w:rsidR="00DA61D5" w:rsidRPr="00F95D73">
        <w:rPr>
          <w:rFonts w:ascii="Times New Roman" w:hAnsi="Times New Roman" w:cs="Times New Roman"/>
          <w:sz w:val="24"/>
          <w:szCs w:val="24"/>
        </w:rPr>
        <w:t>sprzedaży</w:t>
      </w:r>
      <w:r w:rsidR="007B23A2" w:rsidRPr="00F95D73">
        <w:rPr>
          <w:rFonts w:ascii="Times New Roman" w:hAnsi="Times New Roman" w:cs="Times New Roman"/>
          <w:sz w:val="24"/>
          <w:szCs w:val="24"/>
        </w:rPr>
        <w:t>.</w:t>
      </w:r>
      <w:r w:rsidR="006B65F9"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577C2" w14:textId="77777777" w:rsidR="00844217" w:rsidRPr="00F95D73" w:rsidRDefault="00EF6D9C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8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DA61D5" w:rsidRPr="00F95D73">
        <w:rPr>
          <w:rFonts w:ascii="Times New Roman" w:hAnsi="Times New Roman" w:cs="Times New Roman"/>
          <w:sz w:val="24"/>
          <w:szCs w:val="24"/>
        </w:rPr>
        <w:t>zużyty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DA61D5" w:rsidRPr="00F95D73">
        <w:rPr>
          <w:rFonts w:ascii="Times New Roman" w:hAnsi="Times New Roman" w:cs="Times New Roman"/>
          <w:sz w:val="24"/>
          <w:szCs w:val="24"/>
        </w:rPr>
        <w:t>sprzęt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elektryczny i elektroniczny </w:t>
      </w:r>
      <w:r w:rsidR="00DA61D5" w:rsidRPr="00F95D73">
        <w:rPr>
          <w:rFonts w:ascii="Times New Roman" w:hAnsi="Times New Roman" w:cs="Times New Roman"/>
          <w:sz w:val="24"/>
          <w:szCs w:val="24"/>
        </w:rPr>
        <w:t>należy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DA61D5" w:rsidRPr="00F95D73">
        <w:rPr>
          <w:rFonts w:ascii="Times New Roman" w:hAnsi="Times New Roman" w:cs="Times New Roman"/>
          <w:sz w:val="24"/>
          <w:szCs w:val="24"/>
        </w:rPr>
        <w:t>przekazywać</w:t>
      </w:r>
      <w:r w:rsidR="00844217" w:rsidRPr="00F95D73">
        <w:rPr>
          <w:rFonts w:ascii="Times New Roman" w:hAnsi="Times New Roman" w:cs="Times New Roman"/>
          <w:sz w:val="24"/>
          <w:szCs w:val="24"/>
        </w:rPr>
        <w:t>:</w:t>
      </w:r>
    </w:p>
    <w:p w14:paraId="62D033E7" w14:textId="77777777" w:rsidR="00DA61D5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a) do punktu selektywnego zbierania odpadów komunalnych,</w:t>
      </w:r>
      <w:r w:rsidR="00DA61D5" w:rsidRPr="00F95D73">
        <w:rPr>
          <w:rFonts w:ascii="Times New Roman" w:hAnsi="Times New Roman" w:cs="Times New Roman"/>
          <w:sz w:val="24"/>
          <w:szCs w:val="24"/>
        </w:rPr>
        <w:t xml:space="preserve"> w ramach</w:t>
      </w:r>
    </w:p>
    <w:p w14:paraId="68640A72" w14:textId="77777777" w:rsidR="00844217" w:rsidRPr="00F95D73" w:rsidRDefault="00DA61D5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wnoszonej do Urzędu Gminy w Łubiance opłaty za </w:t>
      </w:r>
      <w:r w:rsidR="00FA3D7F" w:rsidRPr="00F95D73">
        <w:rPr>
          <w:rFonts w:ascii="Times New Roman" w:hAnsi="Times New Roman" w:cs="Times New Roman"/>
          <w:sz w:val="24"/>
          <w:szCs w:val="24"/>
        </w:rPr>
        <w:t>gospodarowanie odpadami komunaln</w:t>
      </w:r>
      <w:r w:rsidR="007B23A2" w:rsidRPr="00F95D73">
        <w:rPr>
          <w:rFonts w:ascii="Times New Roman" w:hAnsi="Times New Roman" w:cs="Times New Roman"/>
          <w:sz w:val="24"/>
          <w:szCs w:val="24"/>
        </w:rPr>
        <w:t>y</w:t>
      </w:r>
      <w:r w:rsidR="00FA3D7F" w:rsidRPr="00F95D73">
        <w:rPr>
          <w:rFonts w:ascii="Times New Roman" w:hAnsi="Times New Roman" w:cs="Times New Roman"/>
          <w:sz w:val="24"/>
          <w:szCs w:val="24"/>
        </w:rPr>
        <w:t>mi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60F195F9" w14:textId="77777777" w:rsidR="00DA61D5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b) do punktów ich </w:t>
      </w:r>
      <w:r w:rsidR="00DA61D5" w:rsidRPr="00F95D73">
        <w:rPr>
          <w:rFonts w:ascii="Times New Roman" w:hAnsi="Times New Roman" w:cs="Times New Roman"/>
          <w:sz w:val="24"/>
          <w:szCs w:val="24"/>
        </w:rPr>
        <w:t>sprzedaży</w:t>
      </w:r>
      <w:r w:rsidR="007B23A2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2F135424" w14:textId="77777777" w:rsidR="00844217" w:rsidRPr="00F95D73" w:rsidRDefault="00EF6D9C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9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) meble i odpady wielkogabarytowe </w:t>
      </w:r>
      <w:r w:rsidR="00DA61D5" w:rsidRPr="00F95D73">
        <w:rPr>
          <w:rFonts w:ascii="Times New Roman" w:hAnsi="Times New Roman" w:cs="Times New Roman"/>
          <w:sz w:val="24"/>
          <w:szCs w:val="24"/>
        </w:rPr>
        <w:t>należy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DA61D5" w:rsidRPr="00F95D73">
        <w:rPr>
          <w:rFonts w:ascii="Times New Roman" w:hAnsi="Times New Roman" w:cs="Times New Roman"/>
          <w:sz w:val="24"/>
          <w:szCs w:val="24"/>
        </w:rPr>
        <w:t>przekazywać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do punktu selektywnego zbierania</w:t>
      </w:r>
    </w:p>
    <w:p w14:paraId="138FA506" w14:textId="77777777" w:rsidR="00DA61D5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odpadów komunalnych,</w:t>
      </w:r>
      <w:r w:rsidR="00DA61D5" w:rsidRPr="00F95D73">
        <w:rPr>
          <w:rFonts w:ascii="Times New Roman" w:hAnsi="Times New Roman" w:cs="Times New Roman"/>
          <w:sz w:val="24"/>
          <w:szCs w:val="24"/>
        </w:rPr>
        <w:t xml:space="preserve"> w ramach wnoszonej do Urzędu Gminy w Łubiance opłaty za gosp</w:t>
      </w:r>
      <w:r w:rsidR="00F1118A" w:rsidRPr="00F95D73">
        <w:rPr>
          <w:rFonts w:ascii="Times New Roman" w:hAnsi="Times New Roman" w:cs="Times New Roman"/>
          <w:sz w:val="24"/>
          <w:szCs w:val="24"/>
        </w:rPr>
        <w:t>odarowanie odpadami komunalnymi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08BA96A6" w14:textId="77777777" w:rsidR="00EF6D9C" w:rsidRPr="00F95D73" w:rsidRDefault="00EF6D9C" w:rsidP="00EF6D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10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4D0582" w:rsidRPr="00F95D73">
        <w:rPr>
          <w:rFonts w:ascii="Times New Roman" w:hAnsi="Times New Roman" w:cs="Times New Roman"/>
          <w:sz w:val="24"/>
          <w:szCs w:val="24"/>
        </w:rPr>
        <w:t xml:space="preserve">odpady budowlane i rozbiórkowe </w:t>
      </w:r>
      <w:r w:rsidR="00DA61D5" w:rsidRPr="00F95D73">
        <w:rPr>
          <w:rFonts w:ascii="Times New Roman" w:hAnsi="Times New Roman" w:cs="Times New Roman"/>
          <w:sz w:val="24"/>
          <w:szCs w:val="24"/>
        </w:rPr>
        <w:t>stanowiące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odpady komunalne wytworzone przez </w:t>
      </w:r>
      <w:r w:rsidR="00DA61D5" w:rsidRPr="00F95D73">
        <w:rPr>
          <w:rFonts w:ascii="Times New Roman" w:hAnsi="Times New Roman" w:cs="Times New Roman"/>
          <w:sz w:val="24"/>
          <w:szCs w:val="24"/>
        </w:rPr>
        <w:t>mieszkańców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, </w:t>
      </w:r>
      <w:r w:rsidR="00DA61D5" w:rsidRPr="00F95D73">
        <w:rPr>
          <w:rFonts w:ascii="Times New Roman" w:hAnsi="Times New Roman" w:cs="Times New Roman"/>
          <w:sz w:val="24"/>
          <w:szCs w:val="24"/>
        </w:rPr>
        <w:t>pochodzące</w:t>
      </w:r>
      <w:r w:rsidR="004D0582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z drobnych remontów </w:t>
      </w:r>
      <w:r w:rsidR="00DA61D5" w:rsidRPr="00F95D73">
        <w:rPr>
          <w:rFonts w:ascii="Times New Roman" w:hAnsi="Times New Roman" w:cs="Times New Roman"/>
          <w:sz w:val="24"/>
          <w:szCs w:val="24"/>
        </w:rPr>
        <w:t>nieruchomości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zamieszkałych, </w:t>
      </w:r>
      <w:r w:rsidR="004D0582" w:rsidRPr="00F95D73">
        <w:rPr>
          <w:rFonts w:ascii="Times New Roman" w:hAnsi="Times New Roman" w:cs="Times New Roman"/>
          <w:sz w:val="24"/>
          <w:szCs w:val="24"/>
        </w:rPr>
        <w:t xml:space="preserve">należy dostarczyć osobiście do punktu 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selektywnego zbierania odpadów komunalnych, w ramach wnoszonej do </w:t>
      </w:r>
      <w:r w:rsidR="00DA61D5" w:rsidRPr="00F95D73">
        <w:rPr>
          <w:rFonts w:ascii="Times New Roman" w:hAnsi="Times New Roman" w:cs="Times New Roman"/>
          <w:sz w:val="24"/>
          <w:szCs w:val="24"/>
        </w:rPr>
        <w:t>Urzędu Gminy w Łubiance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 opłaty za </w:t>
      </w:r>
      <w:r w:rsidR="00FA3D7F" w:rsidRPr="00F95D73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844217" w:rsidRPr="00F95D73">
        <w:rPr>
          <w:rFonts w:ascii="Times New Roman" w:hAnsi="Times New Roman" w:cs="Times New Roman"/>
          <w:sz w:val="24"/>
          <w:szCs w:val="24"/>
        </w:rPr>
        <w:t xml:space="preserve">, w </w:t>
      </w:r>
      <w:r w:rsidR="00DA61D5" w:rsidRPr="00F95D73">
        <w:rPr>
          <w:rFonts w:ascii="Times New Roman" w:hAnsi="Times New Roman" w:cs="Times New Roman"/>
          <w:sz w:val="24"/>
          <w:szCs w:val="24"/>
        </w:rPr>
        <w:t>ilości do 10</w:t>
      </w:r>
      <w:r w:rsidR="004D0582" w:rsidRPr="00F95D73">
        <w:rPr>
          <w:rFonts w:ascii="Times New Roman" w:hAnsi="Times New Roman" w:cs="Times New Roman"/>
          <w:sz w:val="24"/>
          <w:szCs w:val="24"/>
        </w:rPr>
        <w:t xml:space="preserve">00 kg na gospodarstwo domowe w </w:t>
      </w:r>
      <w:r w:rsidR="00844217" w:rsidRPr="00F95D73">
        <w:rPr>
          <w:rFonts w:ascii="Times New Roman" w:hAnsi="Times New Roman" w:cs="Times New Roman"/>
          <w:sz w:val="24"/>
          <w:szCs w:val="24"/>
        </w:rPr>
        <w:t>roku kalendarzowym;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20C02" w14:textId="77777777" w:rsidR="00EF6D9C" w:rsidRPr="00F95D73" w:rsidRDefault="00EF6D9C" w:rsidP="00EF6D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11) zużyte opony</w:t>
      </w:r>
      <w:r w:rsidR="00BA7F64" w:rsidRPr="00F95D73">
        <w:rPr>
          <w:rFonts w:ascii="Times New Roman" w:hAnsi="Times New Roman" w:cs="Times New Roman"/>
          <w:sz w:val="24"/>
          <w:szCs w:val="24"/>
        </w:rPr>
        <w:t>,</w:t>
      </w:r>
      <w:r w:rsidR="00144AEA" w:rsidRPr="00F95D73">
        <w:rPr>
          <w:rFonts w:ascii="Times New Roman" w:hAnsi="Times New Roman" w:cs="Times New Roman"/>
          <w:sz w:val="24"/>
          <w:szCs w:val="24"/>
        </w:rPr>
        <w:t xml:space="preserve"> z pojazdów o dopuszczalnej masie całkowitej do 3,5 t.</w:t>
      </w:r>
      <w:r w:rsidRPr="00F95D73">
        <w:rPr>
          <w:rFonts w:ascii="Times New Roman" w:hAnsi="Times New Roman" w:cs="Times New Roman"/>
          <w:sz w:val="24"/>
          <w:szCs w:val="24"/>
        </w:rPr>
        <w:t xml:space="preserve"> należy przekazywać do:</w:t>
      </w:r>
    </w:p>
    <w:p w14:paraId="1003A14A" w14:textId="77777777" w:rsidR="00EF6D9C" w:rsidRPr="00F95D73" w:rsidRDefault="00EF6D9C" w:rsidP="00EF6D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a) punktu selektywnego zbierania odpadów komunalnych, w ramach wnoszonej do Urzędu</w:t>
      </w:r>
    </w:p>
    <w:p w14:paraId="764F5165" w14:textId="4DBD1CE9" w:rsidR="00EF6D9C" w:rsidRPr="00F95D73" w:rsidRDefault="00EF6D9C" w:rsidP="00EF6D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Gminy w Łubiance opłaty za </w:t>
      </w:r>
      <w:r w:rsidR="00FA3D7F" w:rsidRPr="00F95D73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3C699E" w:rsidRPr="00F95D73">
        <w:rPr>
          <w:rFonts w:ascii="Times New Roman" w:hAnsi="Times New Roman" w:cs="Times New Roman"/>
          <w:sz w:val="24"/>
          <w:szCs w:val="24"/>
        </w:rPr>
        <w:t xml:space="preserve">, w ilości do </w:t>
      </w:r>
      <w:r w:rsidR="00677C60" w:rsidRPr="00F95D73">
        <w:rPr>
          <w:rFonts w:ascii="Times New Roman" w:hAnsi="Times New Roman" w:cs="Times New Roman"/>
          <w:sz w:val="24"/>
          <w:szCs w:val="24"/>
        </w:rPr>
        <w:t>czterech szt.</w:t>
      </w:r>
      <w:r w:rsidR="003C699E" w:rsidRPr="00F95D73">
        <w:rPr>
          <w:rFonts w:ascii="Times New Roman" w:hAnsi="Times New Roman" w:cs="Times New Roman"/>
          <w:sz w:val="24"/>
          <w:szCs w:val="24"/>
        </w:rPr>
        <w:t xml:space="preserve"> na rok na gospodarstwo domowe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5BF294C3" w14:textId="77777777" w:rsidR="00844217" w:rsidRPr="00F95D73" w:rsidRDefault="00EF6D9C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b) punktów ich sprzedaży</w:t>
      </w:r>
      <w:r w:rsidR="007B23A2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0441ED76" w14:textId="77777777" w:rsidR="00844217" w:rsidRPr="00F95D73" w:rsidRDefault="0084421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12) tekstylia i odzie</w:t>
      </w:r>
      <w:r w:rsidR="00DA61D5" w:rsidRPr="00F95D73">
        <w:rPr>
          <w:rFonts w:ascii="Times New Roman" w:hAnsi="Times New Roman" w:cs="Times New Roman"/>
          <w:sz w:val="24"/>
          <w:szCs w:val="24"/>
        </w:rPr>
        <w:t>ż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DA61D5" w:rsidRPr="00F95D73">
        <w:rPr>
          <w:rFonts w:ascii="Times New Roman" w:hAnsi="Times New Roman" w:cs="Times New Roman"/>
          <w:sz w:val="24"/>
          <w:szCs w:val="24"/>
        </w:rPr>
        <w:t>należy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DA61D5" w:rsidRPr="00F95D73">
        <w:rPr>
          <w:rFonts w:ascii="Times New Roman" w:hAnsi="Times New Roman" w:cs="Times New Roman"/>
          <w:sz w:val="24"/>
          <w:szCs w:val="24"/>
        </w:rPr>
        <w:t>przekazywać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do punktu selektywnego zbierania odpadów</w:t>
      </w:r>
    </w:p>
    <w:p w14:paraId="703F7B91" w14:textId="459200BF" w:rsidR="00844217" w:rsidRPr="00F95D73" w:rsidRDefault="0076524A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k</w:t>
      </w:r>
      <w:r w:rsidR="00844217" w:rsidRPr="00F95D73">
        <w:rPr>
          <w:rFonts w:ascii="Times New Roman" w:hAnsi="Times New Roman" w:cs="Times New Roman"/>
          <w:sz w:val="24"/>
          <w:szCs w:val="24"/>
        </w:rPr>
        <w:t>omunalnych</w:t>
      </w:r>
      <w:r w:rsidR="00DA61D5" w:rsidRPr="00F95D73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73951440"/>
      <w:r w:rsidR="00DA61D5" w:rsidRPr="00F95D73">
        <w:rPr>
          <w:rFonts w:ascii="Times New Roman" w:hAnsi="Times New Roman" w:cs="Times New Roman"/>
          <w:sz w:val="24"/>
          <w:szCs w:val="24"/>
        </w:rPr>
        <w:t xml:space="preserve">w ramach wnoszonej do Urzędu Gminy w Łubiance opłaty za </w:t>
      </w:r>
      <w:r w:rsidR="00FA3D7F" w:rsidRPr="00F95D73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844217" w:rsidRPr="00F95D73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D3373FC" w14:textId="3B7E919D" w:rsidR="00752E10" w:rsidRPr="00F95D73" w:rsidRDefault="00752E10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13) Odpadowe oleje silnikowe, przekładniowe i smarowe w ramach wnoszonej do Urzędu Gminy w Łubiance opłaty za gospodarowanie odpadami komunalnymi wyłącznie w szczelnych pojemnikach, zawierających informację o rodzaju odpadu (etykietę) w ilości do  </w:t>
      </w:r>
      <w:r w:rsidR="009C1970" w:rsidRPr="00F95D73">
        <w:rPr>
          <w:rFonts w:ascii="Times New Roman" w:hAnsi="Times New Roman" w:cs="Times New Roman"/>
          <w:sz w:val="24"/>
          <w:szCs w:val="24"/>
        </w:rPr>
        <w:t xml:space="preserve">5 </w:t>
      </w:r>
      <w:r w:rsidRPr="00F95D73">
        <w:rPr>
          <w:rFonts w:ascii="Times New Roman" w:hAnsi="Times New Roman" w:cs="Times New Roman"/>
          <w:sz w:val="24"/>
          <w:szCs w:val="24"/>
        </w:rPr>
        <w:t>litrów na rok na gospodarstwo domowe</w:t>
      </w:r>
      <w:r w:rsidR="005F229C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4E745041" w14:textId="77777777" w:rsidR="00EF500B" w:rsidRPr="00F95D73" w:rsidRDefault="00EF500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63965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95D73">
        <w:rPr>
          <w:rFonts w:ascii="Times New Roman" w:hAnsi="Times New Roman" w:cs="Times New Roman"/>
          <w:sz w:val="24"/>
          <w:szCs w:val="24"/>
        </w:rPr>
        <w:t xml:space="preserve">Ustala </w:t>
      </w:r>
      <w:r w:rsidR="00FB4515" w:rsidRPr="00F95D73">
        <w:rPr>
          <w:rFonts w:ascii="Times New Roman" w:hAnsi="Times New Roman" w:cs="Times New Roman"/>
          <w:sz w:val="24"/>
          <w:szCs w:val="24"/>
        </w:rPr>
        <w:t>się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3650B8" w:rsidRPr="00F95D73">
        <w:rPr>
          <w:rFonts w:ascii="Times New Roman" w:hAnsi="Times New Roman" w:cs="Times New Roman"/>
          <w:sz w:val="24"/>
          <w:szCs w:val="24"/>
        </w:rPr>
        <w:t>następującą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B4515" w:rsidRPr="00F95D73">
        <w:rPr>
          <w:rFonts w:ascii="Times New Roman" w:hAnsi="Times New Roman" w:cs="Times New Roman"/>
          <w:sz w:val="24"/>
          <w:szCs w:val="24"/>
        </w:rPr>
        <w:t>częstotliwość</w:t>
      </w:r>
      <w:r w:rsidRPr="00F95D73">
        <w:rPr>
          <w:rFonts w:ascii="Times New Roman" w:hAnsi="Times New Roman" w:cs="Times New Roman"/>
          <w:sz w:val="24"/>
          <w:szCs w:val="24"/>
        </w:rPr>
        <w:t xml:space="preserve"> odbierania odpadów komunalnych </w:t>
      </w:r>
      <w:r w:rsidR="00FB4515" w:rsidRPr="00F95D73">
        <w:rPr>
          <w:rFonts w:ascii="Times New Roman" w:hAnsi="Times New Roman" w:cs="Times New Roman"/>
          <w:sz w:val="24"/>
          <w:szCs w:val="24"/>
        </w:rPr>
        <w:t>określonych</w:t>
      </w:r>
    </w:p>
    <w:p w14:paraId="5F379AB7" w14:textId="77777777" w:rsidR="00EF500B" w:rsidRPr="00F95D73" w:rsidRDefault="00537F6E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w § 3</w:t>
      </w:r>
      <w:r w:rsidR="002E2029" w:rsidRPr="00F95D73">
        <w:rPr>
          <w:rFonts w:ascii="Times New Roman" w:hAnsi="Times New Roman" w:cs="Times New Roman"/>
          <w:sz w:val="24"/>
          <w:szCs w:val="24"/>
        </w:rPr>
        <w:t xml:space="preserve"> ust. 1, pkt 1-4</w:t>
      </w:r>
      <w:r w:rsidR="00144AEA" w:rsidRPr="00F95D73">
        <w:rPr>
          <w:rFonts w:ascii="Times New Roman" w:hAnsi="Times New Roman" w:cs="Times New Roman"/>
          <w:sz w:val="24"/>
          <w:szCs w:val="24"/>
        </w:rPr>
        <w:t>, 5 i</w:t>
      </w:r>
      <w:r w:rsidR="00EF500B" w:rsidRPr="00F95D73">
        <w:rPr>
          <w:rFonts w:ascii="Times New Roman" w:hAnsi="Times New Roman" w:cs="Times New Roman"/>
          <w:sz w:val="24"/>
          <w:szCs w:val="24"/>
        </w:rPr>
        <w:t xml:space="preserve"> 14 z terenów </w:t>
      </w:r>
      <w:r w:rsidR="00FB4515" w:rsidRPr="00F95D73">
        <w:rPr>
          <w:rFonts w:ascii="Times New Roman" w:hAnsi="Times New Roman" w:cs="Times New Roman"/>
          <w:sz w:val="24"/>
          <w:szCs w:val="24"/>
        </w:rPr>
        <w:t>nieruchomości</w:t>
      </w:r>
      <w:r w:rsidR="00EF500B" w:rsidRPr="00F95D73">
        <w:rPr>
          <w:rFonts w:ascii="Times New Roman" w:hAnsi="Times New Roman" w:cs="Times New Roman"/>
          <w:sz w:val="24"/>
          <w:szCs w:val="24"/>
        </w:rPr>
        <w:t xml:space="preserve"> oraz terenów przeznaczonych do </w:t>
      </w:r>
      <w:r w:rsidR="00FB4515" w:rsidRPr="00F95D73">
        <w:rPr>
          <w:rFonts w:ascii="Times New Roman" w:hAnsi="Times New Roman" w:cs="Times New Roman"/>
          <w:sz w:val="24"/>
          <w:szCs w:val="24"/>
        </w:rPr>
        <w:t>użytku</w:t>
      </w:r>
    </w:p>
    <w:p w14:paraId="733734CC" w14:textId="77777777" w:rsidR="00EF500B" w:rsidRPr="00F95D73" w:rsidRDefault="00EF500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publicznego:</w:t>
      </w:r>
    </w:p>
    <w:p w14:paraId="27F1598B" w14:textId="77777777" w:rsidR="00EF500B" w:rsidRPr="00F95D73" w:rsidRDefault="00EF500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1) z obszarów zabudowy budynkami jednorodzinnymi i wielolokalowymi do siedmiu lokali</w:t>
      </w:r>
      <w:r w:rsidR="00FB4515" w:rsidRPr="00F95D73">
        <w:rPr>
          <w:rFonts w:ascii="Times New Roman" w:hAnsi="Times New Roman" w:cs="Times New Roman"/>
          <w:sz w:val="24"/>
          <w:szCs w:val="24"/>
        </w:rPr>
        <w:t xml:space="preserve"> włącznie</w:t>
      </w:r>
      <w:r w:rsidRPr="00F95D73">
        <w:rPr>
          <w:rFonts w:ascii="Times New Roman" w:hAnsi="Times New Roman" w:cs="Times New Roman"/>
          <w:sz w:val="24"/>
          <w:szCs w:val="24"/>
        </w:rPr>
        <w:t>:</w:t>
      </w:r>
    </w:p>
    <w:p w14:paraId="7104DE78" w14:textId="77777777" w:rsidR="00EF500B" w:rsidRPr="00F95D73" w:rsidRDefault="00EF500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a) niesegregowane (zmiesza</w:t>
      </w:r>
      <w:r w:rsidR="00FB4515" w:rsidRPr="00F95D73">
        <w:rPr>
          <w:rFonts w:ascii="Times New Roman" w:hAnsi="Times New Roman" w:cs="Times New Roman"/>
          <w:sz w:val="24"/>
          <w:szCs w:val="24"/>
        </w:rPr>
        <w:t>ne) odpady komunalne – nie rzadziej niż raz na dwa tygodnie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  <w:r w:rsidR="00FB4515"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78B8A" w14:textId="77777777" w:rsidR="00FA3D7F" w:rsidRPr="00F95D73" w:rsidRDefault="00FA3D7F" w:rsidP="00FA3D7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b) tworzywa sztuczne, metale, opakowania wielomateriało</w:t>
      </w:r>
      <w:r w:rsidR="007B23A2" w:rsidRPr="00F95D73">
        <w:rPr>
          <w:rFonts w:ascii="Times New Roman" w:hAnsi="Times New Roman" w:cs="Times New Roman"/>
          <w:sz w:val="24"/>
          <w:szCs w:val="24"/>
        </w:rPr>
        <w:t>we – co najmniej raz w miesiącu;</w:t>
      </w:r>
    </w:p>
    <w:p w14:paraId="02112758" w14:textId="77777777" w:rsidR="00FA3D7F" w:rsidRPr="00F95D73" w:rsidRDefault="00E04401" w:rsidP="00FA3D7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c</w:t>
      </w:r>
      <w:r w:rsidR="00FA3D7F" w:rsidRPr="00F95D73">
        <w:rPr>
          <w:rFonts w:ascii="Times New Roman" w:hAnsi="Times New Roman" w:cs="Times New Roman"/>
          <w:sz w:val="24"/>
          <w:szCs w:val="24"/>
        </w:rPr>
        <w:t>) papier i tektu</w:t>
      </w:r>
      <w:r w:rsidR="007B23A2" w:rsidRPr="00F95D73">
        <w:rPr>
          <w:rFonts w:ascii="Times New Roman" w:hAnsi="Times New Roman" w:cs="Times New Roman"/>
          <w:sz w:val="24"/>
          <w:szCs w:val="24"/>
        </w:rPr>
        <w:t>ra – co najmniej raz w miesiącu;</w:t>
      </w:r>
    </w:p>
    <w:p w14:paraId="671F1842" w14:textId="77777777" w:rsidR="00FA3D7F" w:rsidRPr="00F95D73" w:rsidRDefault="00FA3D7F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d) szkło – co najmniej raz w miesiącu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2EF28C26" w14:textId="317360A0" w:rsidR="00FB4515" w:rsidRPr="00F95D73" w:rsidRDefault="00E04401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e</w:t>
      </w:r>
      <w:r w:rsidR="00364541" w:rsidRPr="00F95D73">
        <w:rPr>
          <w:rFonts w:ascii="Times New Roman" w:hAnsi="Times New Roman" w:cs="Times New Roman"/>
          <w:sz w:val="24"/>
          <w:szCs w:val="24"/>
        </w:rPr>
        <w:t>) bio</w:t>
      </w:r>
      <w:r w:rsidR="00A64889" w:rsidRPr="00F95D73">
        <w:rPr>
          <w:rFonts w:ascii="Times New Roman" w:hAnsi="Times New Roman" w:cs="Times New Roman"/>
          <w:sz w:val="24"/>
          <w:szCs w:val="24"/>
        </w:rPr>
        <w:t>odpadów stanowiących odpady komunalne</w:t>
      </w:r>
      <w:r w:rsidR="00EF500B" w:rsidRPr="00F95D73">
        <w:rPr>
          <w:rFonts w:ascii="Times New Roman" w:hAnsi="Times New Roman" w:cs="Times New Roman"/>
          <w:sz w:val="24"/>
          <w:szCs w:val="24"/>
        </w:rPr>
        <w:t xml:space="preserve">, w tym odpady </w:t>
      </w:r>
      <w:r w:rsidR="00364541" w:rsidRPr="00F95D73">
        <w:rPr>
          <w:rFonts w:ascii="Times New Roman" w:hAnsi="Times New Roman" w:cs="Times New Roman"/>
          <w:sz w:val="24"/>
          <w:szCs w:val="24"/>
        </w:rPr>
        <w:t>z terenów zielonych</w:t>
      </w:r>
      <w:r w:rsidR="00EF500B" w:rsidRPr="00F95D73">
        <w:rPr>
          <w:rFonts w:ascii="Times New Roman" w:hAnsi="Times New Roman" w:cs="Times New Roman"/>
          <w:sz w:val="24"/>
          <w:szCs w:val="24"/>
        </w:rPr>
        <w:t>:</w:t>
      </w:r>
      <w:r w:rsidR="00FB4515"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75510" w14:textId="3E01BC48" w:rsidR="00EF500B" w:rsidRPr="00F95D73" w:rsidRDefault="00EF500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– w okresie od 1</w:t>
      </w:r>
      <w:r w:rsidR="00364541" w:rsidRPr="00F95D73">
        <w:rPr>
          <w:rFonts w:ascii="Times New Roman" w:hAnsi="Times New Roman" w:cs="Times New Roman"/>
          <w:sz w:val="24"/>
          <w:szCs w:val="24"/>
        </w:rPr>
        <w:t>5</w:t>
      </w:r>
      <w:r w:rsidRPr="00F95D73">
        <w:rPr>
          <w:rFonts w:ascii="Times New Roman" w:hAnsi="Times New Roman" w:cs="Times New Roman"/>
          <w:sz w:val="24"/>
          <w:szCs w:val="24"/>
        </w:rPr>
        <w:t xml:space="preserve"> kwietnia do 3</w:t>
      </w:r>
      <w:r w:rsidR="00A64889" w:rsidRPr="00F95D73">
        <w:rPr>
          <w:rFonts w:ascii="Times New Roman" w:hAnsi="Times New Roman" w:cs="Times New Roman"/>
          <w:sz w:val="24"/>
          <w:szCs w:val="24"/>
        </w:rPr>
        <w:t>0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A64889" w:rsidRPr="00F95D73">
        <w:rPr>
          <w:rFonts w:ascii="Times New Roman" w:hAnsi="Times New Roman" w:cs="Times New Roman"/>
          <w:sz w:val="24"/>
          <w:szCs w:val="24"/>
        </w:rPr>
        <w:t>listopada</w:t>
      </w:r>
      <w:r w:rsidR="00FB4515" w:rsidRPr="00F95D73">
        <w:rPr>
          <w:rFonts w:ascii="Times New Roman" w:hAnsi="Times New Roman" w:cs="Times New Roman"/>
          <w:sz w:val="24"/>
          <w:szCs w:val="24"/>
        </w:rPr>
        <w:t xml:space="preserve"> – nie rzadziej niż raz na dwa tyg</w:t>
      </w:r>
      <w:r w:rsidRPr="00F95D73">
        <w:rPr>
          <w:rFonts w:ascii="Times New Roman" w:hAnsi="Times New Roman" w:cs="Times New Roman"/>
          <w:sz w:val="24"/>
          <w:szCs w:val="24"/>
        </w:rPr>
        <w:t>o</w:t>
      </w:r>
      <w:r w:rsidR="00FB4515" w:rsidRPr="00F95D73">
        <w:rPr>
          <w:rFonts w:ascii="Times New Roman" w:hAnsi="Times New Roman" w:cs="Times New Roman"/>
          <w:sz w:val="24"/>
          <w:szCs w:val="24"/>
        </w:rPr>
        <w:t>dnie</w:t>
      </w:r>
      <w:r w:rsidR="00626CD7"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716B0" w14:textId="77777777" w:rsidR="00EF500B" w:rsidRPr="00F95D73" w:rsidRDefault="00EF500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– w okresie od 1 listopa</w:t>
      </w:r>
      <w:r w:rsidR="009517CA" w:rsidRPr="00F95D73">
        <w:rPr>
          <w:rFonts w:ascii="Times New Roman" w:hAnsi="Times New Roman" w:cs="Times New Roman"/>
          <w:sz w:val="24"/>
          <w:szCs w:val="24"/>
        </w:rPr>
        <w:t>da do 14</w:t>
      </w:r>
      <w:r w:rsidR="00FB4515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9517CA" w:rsidRPr="00F95D73">
        <w:rPr>
          <w:rFonts w:ascii="Times New Roman" w:hAnsi="Times New Roman" w:cs="Times New Roman"/>
          <w:sz w:val="24"/>
          <w:szCs w:val="24"/>
        </w:rPr>
        <w:t>kwietnia</w:t>
      </w:r>
      <w:r w:rsidR="00FB4515" w:rsidRPr="00F95D73">
        <w:rPr>
          <w:rFonts w:ascii="Times New Roman" w:hAnsi="Times New Roman" w:cs="Times New Roman"/>
          <w:sz w:val="24"/>
          <w:szCs w:val="24"/>
        </w:rPr>
        <w:t xml:space="preserve"> – w ramach pojemnika i terminach niesegregowanych odpadów komunalnych</w:t>
      </w:r>
      <w:r w:rsidR="007B23A2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297E298B" w14:textId="77777777" w:rsidR="00EF500B" w:rsidRPr="00F95D73" w:rsidRDefault="00EF500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2) z obszarów zabudowy budynkami wielolokalowymi </w:t>
      </w:r>
      <w:r w:rsidR="00CB4A35" w:rsidRPr="00F95D73">
        <w:rPr>
          <w:rFonts w:ascii="Times New Roman" w:hAnsi="Times New Roman" w:cs="Times New Roman"/>
          <w:sz w:val="24"/>
          <w:szCs w:val="24"/>
        </w:rPr>
        <w:t>powyżej</w:t>
      </w:r>
      <w:r w:rsidRPr="00F95D73">
        <w:rPr>
          <w:rFonts w:ascii="Times New Roman" w:hAnsi="Times New Roman" w:cs="Times New Roman"/>
          <w:sz w:val="24"/>
          <w:szCs w:val="24"/>
        </w:rPr>
        <w:t xml:space="preserve"> siedmiu lokali:</w:t>
      </w:r>
    </w:p>
    <w:p w14:paraId="680C7789" w14:textId="04690436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lastRenderedPageBreak/>
        <w:t>a) niesegregowane (zmieszane) odpady komunalne – nie rzadziej niż raz na dwa tygodnie</w:t>
      </w:r>
      <w:r w:rsidR="00626CD7" w:rsidRPr="00F95D7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6427752"/>
      <w:r w:rsidR="00626CD7" w:rsidRPr="00F95D73">
        <w:rPr>
          <w:rFonts w:ascii="Times New Roman" w:eastAsiaTheme="minorEastAsia" w:hAnsi="Times New Roman" w:cs="Times New Roman"/>
          <w:sz w:val="24"/>
          <w:szCs w:val="24"/>
          <w:lang w:eastAsia="pl-PL"/>
        </w:rPr>
        <w:t>z tym, że w okresie od kwietnia do października częstotliwość odbierania niesegregowanych odpadów (zmieszanych) komunalnych nie może być rzadsza niż raz na tydzień</w:t>
      </w:r>
      <w:bookmarkEnd w:id="2"/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2ABE5" w14:textId="77777777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b) tworzywa sztuczne, metale, opakowania wielomateriało</w:t>
      </w:r>
      <w:r w:rsidR="007B23A2" w:rsidRPr="00F95D73">
        <w:rPr>
          <w:rFonts w:ascii="Times New Roman" w:hAnsi="Times New Roman" w:cs="Times New Roman"/>
          <w:sz w:val="24"/>
          <w:szCs w:val="24"/>
        </w:rPr>
        <w:t>we – co najmniej raz w miesiącu;</w:t>
      </w:r>
    </w:p>
    <w:p w14:paraId="1B9943F7" w14:textId="77777777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c) papier i tektu</w:t>
      </w:r>
      <w:r w:rsidR="007B23A2" w:rsidRPr="00F95D73">
        <w:rPr>
          <w:rFonts w:ascii="Times New Roman" w:hAnsi="Times New Roman" w:cs="Times New Roman"/>
          <w:sz w:val="24"/>
          <w:szCs w:val="24"/>
        </w:rPr>
        <w:t>ra – co najmniej raz w miesiącu;</w:t>
      </w:r>
    </w:p>
    <w:p w14:paraId="61D1110D" w14:textId="77777777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d) szkło – co najmniej raz w miesiącu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2C881403" w14:textId="510F05E1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e) </w:t>
      </w:r>
      <w:r w:rsidR="00DE24A8" w:rsidRPr="00F95D73">
        <w:rPr>
          <w:rFonts w:ascii="Times New Roman" w:hAnsi="Times New Roman" w:cs="Times New Roman"/>
          <w:sz w:val="24"/>
          <w:szCs w:val="24"/>
        </w:rPr>
        <w:t>bioodpady stanowiące odpady komunalne</w:t>
      </w:r>
      <w:r w:rsidRPr="00F95D73">
        <w:rPr>
          <w:rFonts w:ascii="Times New Roman" w:hAnsi="Times New Roman" w:cs="Times New Roman"/>
          <w:sz w:val="24"/>
          <w:szCs w:val="24"/>
        </w:rPr>
        <w:t xml:space="preserve">, w tym odpady z terenów zielonych: </w:t>
      </w:r>
    </w:p>
    <w:p w14:paraId="7B748D54" w14:textId="63CEF980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– w okresie od 15 kwietnia do 3</w:t>
      </w:r>
      <w:r w:rsidR="00626CD7" w:rsidRPr="00F95D73">
        <w:rPr>
          <w:rFonts w:ascii="Times New Roman" w:hAnsi="Times New Roman" w:cs="Times New Roman"/>
          <w:sz w:val="24"/>
          <w:szCs w:val="24"/>
        </w:rPr>
        <w:t>0 listopada</w:t>
      </w:r>
      <w:r w:rsidRPr="00F95D73">
        <w:rPr>
          <w:rFonts w:ascii="Times New Roman" w:hAnsi="Times New Roman" w:cs="Times New Roman"/>
          <w:sz w:val="24"/>
          <w:szCs w:val="24"/>
        </w:rPr>
        <w:t xml:space="preserve"> – nie rzadziej niż raz na dwa tygodnie</w:t>
      </w:r>
      <w:r w:rsidR="00DE24A8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DE24A8" w:rsidRPr="00F95D73">
        <w:rPr>
          <w:rFonts w:ascii="Times New Roman" w:eastAsiaTheme="minorEastAsia" w:hAnsi="Times New Roman" w:cs="Times New Roman"/>
          <w:sz w:val="24"/>
          <w:szCs w:val="24"/>
          <w:lang w:eastAsia="pl-PL"/>
        </w:rPr>
        <w:t>z tym, że w okresie od kwietnia do października częstotliwość odbierania bioodpadów stanowiących odpady komunalne nie może być rzadsza niż raz na tydzień.</w:t>
      </w:r>
    </w:p>
    <w:p w14:paraId="415ED257" w14:textId="4E869053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– w okresie od 1 </w:t>
      </w:r>
      <w:r w:rsidR="00EB6251" w:rsidRPr="00F95D73">
        <w:rPr>
          <w:rFonts w:ascii="Times New Roman" w:hAnsi="Times New Roman" w:cs="Times New Roman"/>
          <w:sz w:val="24"/>
          <w:szCs w:val="24"/>
        </w:rPr>
        <w:t>grudnia</w:t>
      </w:r>
      <w:r w:rsidRPr="00F95D73">
        <w:rPr>
          <w:rFonts w:ascii="Times New Roman" w:hAnsi="Times New Roman" w:cs="Times New Roman"/>
          <w:sz w:val="24"/>
          <w:szCs w:val="24"/>
        </w:rPr>
        <w:t xml:space="preserve"> do 14 kwietnia – w ramach pojemnika i terminach niese</w:t>
      </w:r>
      <w:r w:rsidR="007B23A2" w:rsidRPr="00F95D73">
        <w:rPr>
          <w:rFonts w:ascii="Times New Roman" w:hAnsi="Times New Roman" w:cs="Times New Roman"/>
          <w:sz w:val="24"/>
          <w:szCs w:val="24"/>
        </w:rPr>
        <w:t>gregowanych odpadów komunalnych.</w:t>
      </w:r>
    </w:p>
    <w:p w14:paraId="6DB83323" w14:textId="77777777" w:rsidR="00EF500B" w:rsidRPr="00F95D73" w:rsidRDefault="00EF500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3) z terenów </w:t>
      </w:r>
      <w:r w:rsidR="00FB1882" w:rsidRPr="00F95D73">
        <w:rPr>
          <w:rFonts w:ascii="Times New Roman" w:hAnsi="Times New Roman" w:cs="Times New Roman"/>
          <w:sz w:val="24"/>
          <w:szCs w:val="24"/>
        </w:rPr>
        <w:t>nieruchomości</w:t>
      </w:r>
      <w:r w:rsidRPr="00F95D73">
        <w:rPr>
          <w:rFonts w:ascii="Times New Roman" w:hAnsi="Times New Roman" w:cs="Times New Roman"/>
          <w:sz w:val="24"/>
          <w:szCs w:val="24"/>
        </w:rPr>
        <w:t xml:space="preserve"> przeznaczonych do </w:t>
      </w:r>
      <w:r w:rsidR="00FB1882" w:rsidRPr="00F95D73">
        <w:rPr>
          <w:rFonts w:ascii="Times New Roman" w:hAnsi="Times New Roman" w:cs="Times New Roman"/>
          <w:sz w:val="24"/>
          <w:szCs w:val="24"/>
        </w:rPr>
        <w:t>użytku publicznego</w:t>
      </w:r>
      <w:r w:rsidR="00EE0FF8" w:rsidRPr="00F95D73">
        <w:rPr>
          <w:rFonts w:ascii="Times New Roman" w:hAnsi="Times New Roman" w:cs="Times New Roman"/>
          <w:sz w:val="24"/>
          <w:szCs w:val="24"/>
        </w:rPr>
        <w:t>:</w:t>
      </w:r>
    </w:p>
    <w:p w14:paraId="4E8EB642" w14:textId="77777777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a) niesegregowane (zmieszane) odpady komunalne – nie rzadziej niż raz na dwa tygodnie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2D539" w14:textId="77777777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b) tworzywa sztuczne, metale, opakowania wielomateriało</w:t>
      </w:r>
      <w:r w:rsidR="007B23A2" w:rsidRPr="00F95D73">
        <w:rPr>
          <w:rFonts w:ascii="Times New Roman" w:hAnsi="Times New Roman" w:cs="Times New Roman"/>
          <w:sz w:val="24"/>
          <w:szCs w:val="24"/>
        </w:rPr>
        <w:t>we – co najmniej raz w miesiącu;</w:t>
      </w:r>
    </w:p>
    <w:p w14:paraId="25EABDFB" w14:textId="77777777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c) papier i tektu</w:t>
      </w:r>
      <w:r w:rsidR="007B23A2" w:rsidRPr="00F95D73">
        <w:rPr>
          <w:rFonts w:ascii="Times New Roman" w:hAnsi="Times New Roman" w:cs="Times New Roman"/>
          <w:sz w:val="24"/>
          <w:szCs w:val="24"/>
        </w:rPr>
        <w:t>ra – co najmniej raz w miesiącu;</w:t>
      </w:r>
    </w:p>
    <w:p w14:paraId="39870A98" w14:textId="77777777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d) szkło – co najmniej raz w miesiącu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0CAE3CD8" w14:textId="77777777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e) odpady ulegające biodegradacji, w tym odpady z terenów zielonych: </w:t>
      </w:r>
    </w:p>
    <w:p w14:paraId="1360D2DC" w14:textId="08C01113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– w okresie od 15 kwietnia do 3</w:t>
      </w:r>
      <w:r w:rsidR="00DE24A8" w:rsidRPr="00F95D73">
        <w:rPr>
          <w:rFonts w:ascii="Times New Roman" w:hAnsi="Times New Roman" w:cs="Times New Roman"/>
          <w:sz w:val="24"/>
          <w:szCs w:val="24"/>
        </w:rPr>
        <w:t>0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DE24A8" w:rsidRPr="00F95D73">
        <w:rPr>
          <w:rFonts w:ascii="Times New Roman" w:hAnsi="Times New Roman" w:cs="Times New Roman"/>
          <w:sz w:val="24"/>
          <w:szCs w:val="24"/>
        </w:rPr>
        <w:t>listopada</w:t>
      </w:r>
      <w:r w:rsidRPr="00F95D73">
        <w:rPr>
          <w:rFonts w:ascii="Times New Roman" w:hAnsi="Times New Roman" w:cs="Times New Roman"/>
          <w:sz w:val="24"/>
          <w:szCs w:val="24"/>
        </w:rPr>
        <w:t xml:space="preserve"> – nie rzadziej niż raz na dwa tygodnie</w:t>
      </w:r>
    </w:p>
    <w:p w14:paraId="0485F1BB" w14:textId="32A62F81" w:rsidR="00EE0FF8" w:rsidRPr="00F95D73" w:rsidRDefault="00EE0FF8" w:rsidP="00EE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– w okresie od 1 </w:t>
      </w:r>
      <w:r w:rsidR="00EB6251" w:rsidRPr="00F95D73">
        <w:rPr>
          <w:rFonts w:ascii="Times New Roman" w:hAnsi="Times New Roman" w:cs="Times New Roman"/>
          <w:sz w:val="24"/>
          <w:szCs w:val="24"/>
        </w:rPr>
        <w:t>grudnia</w:t>
      </w:r>
      <w:r w:rsidRPr="00F95D73">
        <w:rPr>
          <w:rFonts w:ascii="Times New Roman" w:hAnsi="Times New Roman" w:cs="Times New Roman"/>
          <w:sz w:val="24"/>
          <w:szCs w:val="24"/>
        </w:rPr>
        <w:t xml:space="preserve"> do 14 kwietnia – w ramach pojemnika i terminach niesegregowanych odpadów komunalnych;</w:t>
      </w:r>
    </w:p>
    <w:p w14:paraId="21974211" w14:textId="77777777" w:rsidR="00AF7D1B" w:rsidRPr="00F95D73" w:rsidRDefault="00F63965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AF7D1B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F7D1B" w:rsidRPr="00F95D73">
        <w:rPr>
          <w:rFonts w:ascii="Times New Roman" w:hAnsi="Times New Roman" w:cs="Times New Roman"/>
          <w:sz w:val="24"/>
          <w:szCs w:val="24"/>
        </w:rPr>
        <w:t>Ustala się następująca częstotliwość pozbywania się odpadów komunalnych</w:t>
      </w:r>
    </w:p>
    <w:p w14:paraId="42CE4351" w14:textId="77777777" w:rsidR="00AF7D1B" w:rsidRPr="00F95D73" w:rsidRDefault="00537F6E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określonych § 3</w:t>
      </w:r>
      <w:r w:rsidR="00144AEA" w:rsidRPr="00F95D73">
        <w:rPr>
          <w:rFonts w:ascii="Times New Roman" w:hAnsi="Times New Roman" w:cs="Times New Roman"/>
          <w:sz w:val="24"/>
          <w:szCs w:val="24"/>
        </w:rPr>
        <w:t xml:space="preserve"> ust. 1, pkt 6</w:t>
      </w:r>
      <w:r w:rsidR="00AF7D1B" w:rsidRPr="00F95D73">
        <w:rPr>
          <w:rFonts w:ascii="Times New Roman" w:hAnsi="Times New Roman" w:cs="Times New Roman"/>
          <w:sz w:val="24"/>
          <w:szCs w:val="24"/>
        </w:rPr>
        <w:t>-13 z terenów nieruchomości oraz z terenów przeznaczonych do</w:t>
      </w:r>
    </w:p>
    <w:p w14:paraId="7DF95CA7" w14:textId="77777777" w:rsidR="00AF7D1B" w:rsidRPr="00F95D73" w:rsidRDefault="00FB0DD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użytku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publicznego:</w:t>
      </w:r>
    </w:p>
    <w:p w14:paraId="626477E4" w14:textId="046FDA32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1) przeterminowane leki</w:t>
      </w:r>
      <w:r w:rsidR="00C870AA" w:rsidRPr="00F95D73">
        <w:rPr>
          <w:rFonts w:ascii="Times New Roman" w:hAnsi="Times New Roman" w:cs="Times New Roman"/>
          <w:sz w:val="24"/>
          <w:szCs w:val="24"/>
        </w:rPr>
        <w:t>; odpady niekwalifikujące się do odpadów medycznych powstałych w gospodarstwie domowym w wyniku przyjmowania produktów leczniczych w formie iniekcji i prowadzenia monitoringu poziomu substancji we krwi w szczególności igieł i strzykawek</w:t>
      </w:r>
      <w:r w:rsidRPr="00F95D73">
        <w:rPr>
          <w:rFonts w:ascii="Times New Roman" w:hAnsi="Times New Roman" w:cs="Times New Roman"/>
          <w:sz w:val="24"/>
          <w:szCs w:val="24"/>
        </w:rPr>
        <w:t>–</w:t>
      </w:r>
      <w:r w:rsidR="00C870AA" w:rsidRPr="00F95D73">
        <w:rPr>
          <w:rFonts w:ascii="Times New Roman" w:hAnsi="Times New Roman" w:cs="Times New Roman"/>
          <w:sz w:val="24"/>
          <w:szCs w:val="24"/>
        </w:rPr>
        <w:t xml:space="preserve"> .</w:t>
      </w:r>
      <w:r w:rsidRPr="00F95D73">
        <w:rPr>
          <w:rFonts w:ascii="Times New Roman" w:hAnsi="Times New Roman" w:cs="Times New Roman"/>
          <w:sz w:val="24"/>
          <w:szCs w:val="24"/>
        </w:rPr>
        <w:t xml:space="preserve"> w punkcie selektywnego zbierania odpadów komunalnych oraz</w:t>
      </w:r>
    </w:p>
    <w:p w14:paraId="43583E2B" w14:textId="77777777" w:rsidR="00537F6E" w:rsidRPr="00F95D73" w:rsidRDefault="00AF7D1B" w:rsidP="00537F6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w wyznaczonych aptekach – w godzinach ich pracy;</w:t>
      </w:r>
      <w:r w:rsidR="00537F6E"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5D762" w14:textId="77777777" w:rsidR="00537F6E" w:rsidRPr="00F95D73" w:rsidRDefault="00537F6E" w:rsidP="00537F6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2) chemikalia – w punkcie selektywnego zbierania odpadów komunalnych oraz w punktach</w:t>
      </w:r>
    </w:p>
    <w:p w14:paraId="17348353" w14:textId="77777777" w:rsidR="00537F6E" w:rsidRPr="00F95D73" w:rsidRDefault="00537F6E" w:rsidP="00537F6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ich sprzedaży – w godzinach ich pracy;</w:t>
      </w:r>
    </w:p>
    <w:p w14:paraId="549ECDE2" w14:textId="77777777" w:rsidR="00AF7D1B" w:rsidRPr="00F95D73" w:rsidRDefault="00537F6E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3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FB0DD7" w:rsidRPr="00F95D73">
        <w:rPr>
          <w:rFonts w:ascii="Times New Roman" w:hAnsi="Times New Roman" w:cs="Times New Roman"/>
          <w:sz w:val="24"/>
          <w:szCs w:val="24"/>
        </w:rPr>
        <w:t>zużyte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baterie - w punkcie selektywnego zbierania odpadów komunalnych, w punktach ich</w:t>
      </w:r>
    </w:p>
    <w:p w14:paraId="6B4D42EC" w14:textId="77777777" w:rsidR="00AF7D1B" w:rsidRPr="00F95D73" w:rsidRDefault="00FB0DD7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sprzedaży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oraz w wyznaczonych budynkach </w:t>
      </w:r>
      <w:r w:rsidRPr="00F95D73">
        <w:rPr>
          <w:rFonts w:ascii="Times New Roman" w:hAnsi="Times New Roman" w:cs="Times New Roman"/>
          <w:sz w:val="24"/>
          <w:szCs w:val="24"/>
        </w:rPr>
        <w:t>użyteczności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publicznej – w godzinach ich</w:t>
      </w:r>
    </w:p>
    <w:p w14:paraId="0E0D4030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pracy;</w:t>
      </w:r>
    </w:p>
    <w:p w14:paraId="2D642D02" w14:textId="77777777" w:rsidR="00AF7D1B" w:rsidRPr="00F95D73" w:rsidRDefault="00537F6E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4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FB0DD7" w:rsidRPr="00F95D73">
        <w:rPr>
          <w:rFonts w:ascii="Times New Roman" w:hAnsi="Times New Roman" w:cs="Times New Roman"/>
          <w:sz w:val="24"/>
          <w:szCs w:val="24"/>
        </w:rPr>
        <w:t>zużyte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akumulatory – w punkcie selektywnego zbierania odpadów komunalnych oraz</w:t>
      </w:r>
    </w:p>
    <w:p w14:paraId="771F68B6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w punktach ich </w:t>
      </w:r>
      <w:r w:rsidR="00FB0DD7" w:rsidRPr="00F95D73">
        <w:rPr>
          <w:rFonts w:ascii="Times New Roman" w:hAnsi="Times New Roman" w:cs="Times New Roman"/>
          <w:sz w:val="24"/>
          <w:szCs w:val="24"/>
        </w:rPr>
        <w:t>sprzedaży</w:t>
      </w:r>
      <w:r w:rsidRPr="00F95D73">
        <w:rPr>
          <w:rFonts w:ascii="Times New Roman" w:hAnsi="Times New Roman" w:cs="Times New Roman"/>
          <w:sz w:val="24"/>
          <w:szCs w:val="24"/>
        </w:rPr>
        <w:t xml:space="preserve"> – w godzinach ich pracy;</w:t>
      </w:r>
    </w:p>
    <w:p w14:paraId="0B00F6CC" w14:textId="77777777" w:rsidR="00AF7D1B" w:rsidRPr="00F95D73" w:rsidRDefault="00537F6E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5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FB0DD7" w:rsidRPr="00F95D73">
        <w:rPr>
          <w:rFonts w:ascii="Times New Roman" w:hAnsi="Times New Roman" w:cs="Times New Roman"/>
          <w:sz w:val="24"/>
          <w:szCs w:val="24"/>
        </w:rPr>
        <w:t>zużyty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B0DD7" w:rsidRPr="00F95D73">
        <w:rPr>
          <w:rFonts w:ascii="Times New Roman" w:hAnsi="Times New Roman" w:cs="Times New Roman"/>
          <w:sz w:val="24"/>
          <w:szCs w:val="24"/>
        </w:rPr>
        <w:t>sprzęt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elektryczny i elektroniczny – w punkcie selektywnego zbierania odpadów</w:t>
      </w:r>
    </w:p>
    <w:p w14:paraId="3F089A25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komunalnych oraz w punktach ich </w:t>
      </w:r>
      <w:r w:rsidR="00FB0DD7" w:rsidRPr="00F95D73">
        <w:rPr>
          <w:rFonts w:ascii="Times New Roman" w:hAnsi="Times New Roman" w:cs="Times New Roman"/>
          <w:sz w:val="24"/>
          <w:szCs w:val="24"/>
        </w:rPr>
        <w:t>sprzedaży</w:t>
      </w:r>
      <w:r w:rsidR="00545290" w:rsidRPr="00F95D73">
        <w:rPr>
          <w:rFonts w:ascii="Times New Roman" w:hAnsi="Times New Roman" w:cs="Times New Roman"/>
          <w:sz w:val="24"/>
          <w:szCs w:val="24"/>
        </w:rPr>
        <w:t xml:space="preserve"> – w godzinach ich pracy;</w:t>
      </w:r>
    </w:p>
    <w:p w14:paraId="480E5375" w14:textId="77777777" w:rsidR="00AF7D1B" w:rsidRPr="00F95D73" w:rsidRDefault="00537F6E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6</w:t>
      </w:r>
      <w:r w:rsidR="00AF7D1B" w:rsidRPr="00F95D73">
        <w:rPr>
          <w:rFonts w:ascii="Times New Roman" w:hAnsi="Times New Roman" w:cs="Times New Roman"/>
          <w:sz w:val="24"/>
          <w:szCs w:val="24"/>
        </w:rPr>
        <w:t>) meble i odpady wielkogabarytowe - w punkcie selektywnego zbierania odpadów</w:t>
      </w:r>
    </w:p>
    <w:p w14:paraId="68A49D6C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komunalnych – w godzinach jego pracy;</w:t>
      </w:r>
    </w:p>
    <w:p w14:paraId="0E3823FC" w14:textId="77777777" w:rsidR="00AF7D1B" w:rsidRPr="00F95D73" w:rsidRDefault="00537F6E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7</w:t>
      </w:r>
      <w:r w:rsidR="00AF7D1B" w:rsidRPr="00F95D73">
        <w:rPr>
          <w:rFonts w:ascii="Times New Roman" w:hAnsi="Times New Roman" w:cs="Times New Roman"/>
          <w:sz w:val="24"/>
          <w:szCs w:val="24"/>
        </w:rPr>
        <w:t>) odpady budowlane i rozbiórkowe:</w:t>
      </w:r>
    </w:p>
    <w:p w14:paraId="1AC935AB" w14:textId="77777777" w:rsidR="00AF7D1B" w:rsidRPr="00F95D73" w:rsidRDefault="004A427E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a) wymienione w § 21 pkt 10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– w punkcie selektywnego zbierania odpadów</w:t>
      </w:r>
    </w:p>
    <w:p w14:paraId="341CA0A9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komun</w:t>
      </w:r>
      <w:r w:rsidR="007B23A2" w:rsidRPr="00F95D73">
        <w:rPr>
          <w:rFonts w:ascii="Times New Roman" w:hAnsi="Times New Roman" w:cs="Times New Roman"/>
          <w:sz w:val="24"/>
          <w:szCs w:val="24"/>
        </w:rPr>
        <w:t>alnych – w godzinach jego pracy;</w:t>
      </w:r>
    </w:p>
    <w:p w14:paraId="494C4E6F" w14:textId="77777777" w:rsidR="00AF7D1B" w:rsidRPr="00F95D73" w:rsidRDefault="00485BBF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lastRenderedPageBreak/>
        <w:t xml:space="preserve">b) w ilościach większych </w:t>
      </w:r>
      <w:r w:rsidR="00AF7D1B" w:rsidRPr="00F95D73">
        <w:rPr>
          <w:rFonts w:ascii="Times New Roman" w:hAnsi="Times New Roman" w:cs="Times New Roman"/>
          <w:sz w:val="24"/>
          <w:szCs w:val="24"/>
        </w:rPr>
        <w:t>ni</w:t>
      </w:r>
      <w:r w:rsidR="00FB0DD7" w:rsidRPr="00F95D73">
        <w:rPr>
          <w:rFonts w:ascii="Times New Roman" w:hAnsi="Times New Roman" w:cs="Times New Roman"/>
          <w:sz w:val="24"/>
          <w:szCs w:val="24"/>
        </w:rPr>
        <w:t xml:space="preserve">ż </w:t>
      </w:r>
      <w:r w:rsidRPr="00F95D73">
        <w:rPr>
          <w:rFonts w:ascii="Times New Roman" w:hAnsi="Times New Roman" w:cs="Times New Roman"/>
          <w:sz w:val="24"/>
          <w:szCs w:val="24"/>
        </w:rPr>
        <w:t>wymienione w § 21 pkt 10</w:t>
      </w:r>
      <w:r w:rsidR="00FC1900" w:rsidRPr="00F95D73">
        <w:rPr>
          <w:rFonts w:ascii="Times New Roman" w:hAnsi="Times New Roman" w:cs="Times New Roman"/>
          <w:sz w:val="24"/>
          <w:szCs w:val="24"/>
        </w:rPr>
        <w:t>,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na dodatkowe zamówienie ich odbioru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55596D" w:rsidRPr="00F95D73">
        <w:rPr>
          <w:rFonts w:ascii="Times New Roman" w:hAnsi="Times New Roman" w:cs="Times New Roman"/>
          <w:sz w:val="24"/>
          <w:szCs w:val="24"/>
        </w:rPr>
        <w:t>i za dodatkową opłatą</w:t>
      </w:r>
      <w:r w:rsidR="00AF7D1B" w:rsidRPr="00F95D73">
        <w:rPr>
          <w:rFonts w:ascii="Times New Roman" w:hAnsi="Times New Roman" w:cs="Times New Roman"/>
          <w:sz w:val="24"/>
          <w:szCs w:val="24"/>
        </w:rPr>
        <w:t xml:space="preserve"> ustalona na podstawie cennika </w:t>
      </w:r>
      <w:r w:rsidR="00FB0DD7" w:rsidRPr="00F95D73">
        <w:rPr>
          <w:rFonts w:ascii="Times New Roman" w:hAnsi="Times New Roman" w:cs="Times New Roman"/>
          <w:sz w:val="24"/>
          <w:szCs w:val="24"/>
        </w:rPr>
        <w:t>obowiązującego</w:t>
      </w:r>
    </w:p>
    <w:p w14:paraId="0F69C667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u </w:t>
      </w:r>
      <w:r w:rsidR="00FB0DD7" w:rsidRPr="00F95D73">
        <w:rPr>
          <w:rFonts w:ascii="Times New Roman" w:hAnsi="Times New Roman" w:cs="Times New Roman"/>
          <w:sz w:val="24"/>
          <w:szCs w:val="24"/>
        </w:rPr>
        <w:t>przedsiębiorcy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B0DD7" w:rsidRPr="00F95D73">
        <w:rPr>
          <w:rFonts w:ascii="Times New Roman" w:hAnsi="Times New Roman" w:cs="Times New Roman"/>
          <w:sz w:val="24"/>
          <w:szCs w:val="24"/>
        </w:rPr>
        <w:t>odbierającego</w:t>
      </w:r>
      <w:r w:rsidR="004A427E" w:rsidRPr="00F95D73">
        <w:rPr>
          <w:rFonts w:ascii="Times New Roman" w:hAnsi="Times New Roman" w:cs="Times New Roman"/>
          <w:sz w:val="24"/>
          <w:szCs w:val="24"/>
        </w:rPr>
        <w:t xml:space="preserve"> odpady</w:t>
      </w:r>
      <w:r w:rsidRPr="00F95D73">
        <w:rPr>
          <w:rFonts w:ascii="Times New Roman" w:hAnsi="Times New Roman" w:cs="Times New Roman"/>
          <w:sz w:val="24"/>
          <w:szCs w:val="24"/>
        </w:rPr>
        <w:t xml:space="preserve"> – w dniach dostarczenia pojemnika</w:t>
      </w:r>
    </w:p>
    <w:p w14:paraId="67ED1B3B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zamówionego u </w:t>
      </w:r>
      <w:r w:rsidR="00FB0DD7" w:rsidRPr="00F95D73">
        <w:rPr>
          <w:rFonts w:ascii="Times New Roman" w:hAnsi="Times New Roman" w:cs="Times New Roman"/>
          <w:sz w:val="24"/>
          <w:szCs w:val="24"/>
        </w:rPr>
        <w:t>przedsiębiorcy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FB0DD7" w:rsidRPr="00F95D73">
        <w:rPr>
          <w:rFonts w:ascii="Times New Roman" w:hAnsi="Times New Roman" w:cs="Times New Roman"/>
          <w:sz w:val="24"/>
          <w:szCs w:val="24"/>
        </w:rPr>
        <w:t>odbierającego</w:t>
      </w:r>
      <w:r w:rsidR="007B23A2" w:rsidRPr="00F95D73">
        <w:rPr>
          <w:rFonts w:ascii="Times New Roman" w:hAnsi="Times New Roman" w:cs="Times New Roman"/>
          <w:sz w:val="24"/>
          <w:szCs w:val="24"/>
        </w:rPr>
        <w:t xml:space="preserve"> odpady.</w:t>
      </w:r>
    </w:p>
    <w:p w14:paraId="0E3AA105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8) </w:t>
      </w:r>
      <w:r w:rsidR="00FB0DD7" w:rsidRPr="00F95D73">
        <w:rPr>
          <w:rFonts w:ascii="Times New Roman" w:hAnsi="Times New Roman" w:cs="Times New Roman"/>
          <w:sz w:val="24"/>
          <w:szCs w:val="24"/>
        </w:rPr>
        <w:t>zużyte</w:t>
      </w:r>
      <w:r w:rsidRPr="00F95D73">
        <w:rPr>
          <w:rFonts w:ascii="Times New Roman" w:hAnsi="Times New Roman" w:cs="Times New Roman"/>
          <w:sz w:val="24"/>
          <w:szCs w:val="24"/>
        </w:rPr>
        <w:t xml:space="preserve"> opony – w punkcie selektywnego zbierania odpadów komunalnych oraz</w:t>
      </w:r>
    </w:p>
    <w:p w14:paraId="7A3FF695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w punktach ich </w:t>
      </w:r>
      <w:r w:rsidR="00FB0DD7" w:rsidRPr="00F95D73">
        <w:rPr>
          <w:rFonts w:ascii="Times New Roman" w:hAnsi="Times New Roman" w:cs="Times New Roman"/>
          <w:sz w:val="24"/>
          <w:szCs w:val="24"/>
        </w:rPr>
        <w:t>sprzedaży – w godzinach ich pracy;</w:t>
      </w:r>
    </w:p>
    <w:p w14:paraId="02E3B40F" w14:textId="77777777" w:rsidR="00AF7D1B" w:rsidRPr="00F95D73" w:rsidRDefault="00AF7D1B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9) tekstylia i odzie</w:t>
      </w:r>
      <w:r w:rsidR="00FB0DD7" w:rsidRPr="00F95D73">
        <w:rPr>
          <w:rFonts w:ascii="Times New Roman" w:hAnsi="Times New Roman" w:cs="Times New Roman"/>
          <w:sz w:val="24"/>
          <w:szCs w:val="24"/>
        </w:rPr>
        <w:t>ż</w:t>
      </w:r>
      <w:r w:rsidRPr="00F95D73">
        <w:rPr>
          <w:rFonts w:ascii="Times New Roman" w:hAnsi="Times New Roman" w:cs="Times New Roman"/>
          <w:sz w:val="24"/>
          <w:szCs w:val="24"/>
        </w:rPr>
        <w:t xml:space="preserve"> – w punkcie selektywnego zbierania odpadów komunalnych</w:t>
      </w:r>
    </w:p>
    <w:p w14:paraId="747F55B9" w14:textId="77777777" w:rsidR="00695E76" w:rsidRPr="00F95D73" w:rsidRDefault="00F1118A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- w godzinach jego pracy.</w:t>
      </w:r>
    </w:p>
    <w:p w14:paraId="540895D7" w14:textId="77777777" w:rsidR="0078096B" w:rsidRPr="00F95D73" w:rsidRDefault="00F63965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24</w:t>
      </w:r>
      <w:r w:rsidR="00695E76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E76" w:rsidRPr="00F95D73">
        <w:rPr>
          <w:rFonts w:ascii="Times New Roman" w:hAnsi="Times New Roman" w:cs="Times New Roman"/>
          <w:sz w:val="24"/>
          <w:szCs w:val="24"/>
        </w:rPr>
        <w:t xml:space="preserve">1. </w:t>
      </w:r>
      <w:r w:rsidR="00695E76" w:rsidRPr="00F95D73">
        <w:rPr>
          <w:rFonts w:ascii="Times New Roman" w:hAnsi="Times New Roman" w:cs="Times New Roman"/>
          <w:bCs/>
          <w:sz w:val="24"/>
          <w:szCs w:val="24"/>
        </w:rPr>
        <w:t>Odpady komunalne</w:t>
      </w:r>
      <w:r w:rsidR="00695E76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5E76" w:rsidRPr="00F95D73">
        <w:rPr>
          <w:rFonts w:ascii="Times New Roman" w:hAnsi="Times New Roman" w:cs="Times New Roman"/>
          <w:sz w:val="24"/>
          <w:szCs w:val="24"/>
        </w:rPr>
        <w:t xml:space="preserve">od </w:t>
      </w:r>
      <w:r w:rsidR="0035178C" w:rsidRPr="00F95D73">
        <w:rPr>
          <w:rFonts w:ascii="Times New Roman" w:hAnsi="Times New Roman" w:cs="Times New Roman"/>
          <w:sz w:val="24"/>
          <w:szCs w:val="24"/>
        </w:rPr>
        <w:t>właścicieli</w:t>
      </w:r>
      <w:r w:rsidR="00695E76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35178C" w:rsidRPr="00F95D73">
        <w:rPr>
          <w:rFonts w:ascii="Times New Roman" w:hAnsi="Times New Roman" w:cs="Times New Roman"/>
          <w:sz w:val="24"/>
          <w:szCs w:val="24"/>
        </w:rPr>
        <w:t>nieruchomości</w:t>
      </w:r>
      <w:r w:rsidR="00695E76" w:rsidRPr="00F95D73">
        <w:rPr>
          <w:rFonts w:ascii="Times New Roman" w:hAnsi="Times New Roman" w:cs="Times New Roman"/>
          <w:sz w:val="24"/>
          <w:szCs w:val="24"/>
        </w:rPr>
        <w:t xml:space="preserve">, na których </w:t>
      </w:r>
      <w:r w:rsidR="0035178C" w:rsidRPr="00F95D73">
        <w:rPr>
          <w:rFonts w:ascii="Times New Roman" w:hAnsi="Times New Roman" w:cs="Times New Roman"/>
          <w:sz w:val="24"/>
          <w:szCs w:val="24"/>
        </w:rPr>
        <w:t>stale zamieszkują mieszkańcy</w:t>
      </w:r>
      <w:r w:rsidR="00695E76" w:rsidRPr="00F95D73">
        <w:rPr>
          <w:rFonts w:ascii="Times New Roman" w:hAnsi="Times New Roman" w:cs="Times New Roman"/>
          <w:sz w:val="24"/>
          <w:szCs w:val="24"/>
        </w:rPr>
        <w:t xml:space="preserve"> odbierane </w:t>
      </w:r>
      <w:r w:rsidR="0035178C" w:rsidRPr="00F95D73">
        <w:rPr>
          <w:rFonts w:ascii="Times New Roman" w:hAnsi="Times New Roman" w:cs="Times New Roman"/>
          <w:sz w:val="24"/>
          <w:szCs w:val="24"/>
        </w:rPr>
        <w:t>będą</w:t>
      </w:r>
      <w:r w:rsidR="0078096B" w:rsidRPr="00F95D73">
        <w:rPr>
          <w:rFonts w:ascii="Times New Roman" w:hAnsi="Times New Roman" w:cs="Times New Roman"/>
          <w:sz w:val="24"/>
          <w:szCs w:val="24"/>
        </w:rPr>
        <w:t>:</w:t>
      </w:r>
    </w:p>
    <w:p w14:paraId="68693EC8" w14:textId="77777777" w:rsidR="00695E76" w:rsidRPr="00F95D73" w:rsidRDefault="00156725" w:rsidP="00F639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</w:t>
      </w:r>
      <w:r w:rsidR="00F63965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35178C" w:rsidRPr="00F95D73">
        <w:rPr>
          <w:rFonts w:ascii="Times New Roman" w:hAnsi="Times New Roman" w:cs="Times New Roman"/>
          <w:sz w:val="24"/>
          <w:szCs w:val="24"/>
        </w:rPr>
        <w:t>w poniedziałki, wtorki i środy - zmieszane odpady komunalne</w:t>
      </w:r>
      <w:r w:rsidR="0078096B" w:rsidRPr="00F95D73">
        <w:rPr>
          <w:rFonts w:ascii="Times New Roman" w:hAnsi="Times New Roman" w:cs="Times New Roman"/>
          <w:sz w:val="24"/>
          <w:szCs w:val="24"/>
        </w:rPr>
        <w:t xml:space="preserve"> w pojemnikach i workach,</w:t>
      </w:r>
    </w:p>
    <w:p w14:paraId="289A6B27" w14:textId="251C7056" w:rsidR="00F63965" w:rsidRDefault="00156725" w:rsidP="00F639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</w:t>
      </w:r>
      <w:r w:rsidR="00F63965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545290" w:rsidRPr="00F95D73">
        <w:rPr>
          <w:rFonts w:ascii="Times New Roman" w:hAnsi="Times New Roman" w:cs="Times New Roman"/>
          <w:sz w:val="24"/>
          <w:szCs w:val="24"/>
        </w:rPr>
        <w:t xml:space="preserve">w poniedziałki, wtorki i środy </w:t>
      </w:r>
      <w:r w:rsidR="00DE24A8" w:rsidRPr="00F95D73">
        <w:rPr>
          <w:rFonts w:ascii="Times New Roman" w:hAnsi="Times New Roman" w:cs="Times New Roman"/>
          <w:sz w:val="24"/>
          <w:szCs w:val="24"/>
        </w:rPr>
        <w:t>–</w:t>
      </w:r>
      <w:r w:rsidR="0078096B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9517CA" w:rsidRPr="00F95D73">
        <w:rPr>
          <w:rFonts w:ascii="Times New Roman" w:hAnsi="Times New Roman" w:cs="Times New Roman"/>
          <w:sz w:val="24"/>
          <w:szCs w:val="24"/>
        </w:rPr>
        <w:t>bio</w:t>
      </w:r>
      <w:r w:rsidR="00DE24A8" w:rsidRPr="00F95D73">
        <w:rPr>
          <w:rFonts w:ascii="Times New Roman" w:hAnsi="Times New Roman" w:cs="Times New Roman"/>
          <w:sz w:val="24"/>
          <w:szCs w:val="24"/>
        </w:rPr>
        <w:t>odpady stanowiące odpady komunalne</w:t>
      </w:r>
      <w:r w:rsidR="009517CA" w:rsidRPr="00F95D73">
        <w:rPr>
          <w:rFonts w:ascii="Times New Roman" w:hAnsi="Times New Roman" w:cs="Times New Roman"/>
          <w:sz w:val="24"/>
          <w:szCs w:val="24"/>
        </w:rPr>
        <w:t xml:space="preserve">, w tym odpady z terenów zielonych </w:t>
      </w:r>
      <w:r w:rsidR="0078096B" w:rsidRPr="00F95D73">
        <w:rPr>
          <w:rFonts w:ascii="Times New Roman" w:hAnsi="Times New Roman" w:cs="Times New Roman"/>
          <w:sz w:val="24"/>
          <w:szCs w:val="24"/>
        </w:rPr>
        <w:t>w pojemnikach i workach</w:t>
      </w:r>
      <w:r w:rsidR="00DD556A" w:rsidRPr="00F95D73">
        <w:rPr>
          <w:rFonts w:ascii="Times New Roman" w:hAnsi="Times New Roman" w:cs="Times New Roman"/>
          <w:sz w:val="24"/>
          <w:szCs w:val="24"/>
        </w:rPr>
        <w:t>,</w:t>
      </w:r>
    </w:p>
    <w:p w14:paraId="1B7A7B2D" w14:textId="77777777" w:rsidR="00E35CDE" w:rsidRDefault="00E35CDE" w:rsidP="00E35CDE">
      <w:pPr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CDE">
        <w:rPr>
          <w:rFonts w:ascii="Times New Roman" w:hAnsi="Times New Roman" w:cs="Times New Roman"/>
          <w:bCs/>
          <w:sz w:val="24"/>
          <w:szCs w:val="24"/>
        </w:rPr>
        <w:t>3) poniedziałki, wtorki, środy, czwartki, piątki i soboty – odpady segregowane w workach (papier i tektura, tworzywa sztuczne, opakowania wielomateriałowe, metale i szkła).”</w:t>
      </w:r>
    </w:p>
    <w:p w14:paraId="6E97CA5C" w14:textId="6BC91012" w:rsidR="001C3FF3" w:rsidRPr="00F95D73" w:rsidRDefault="0039504A" w:rsidP="00E35CDE">
      <w:pPr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</w:t>
      </w:r>
      <w:r w:rsidR="001C3FF3" w:rsidRPr="00F95D73">
        <w:rPr>
          <w:rFonts w:ascii="Times New Roman" w:hAnsi="Times New Roman" w:cs="Times New Roman"/>
          <w:sz w:val="24"/>
          <w:szCs w:val="24"/>
        </w:rPr>
        <w:t>. Jeżeli dzień wyznaczony do zbiórki odpadów komunalnych jest dniem w</w:t>
      </w:r>
      <w:r w:rsidR="00161E5F" w:rsidRPr="00F95D73">
        <w:rPr>
          <w:rFonts w:ascii="Times New Roman" w:hAnsi="Times New Roman" w:cs="Times New Roman"/>
          <w:sz w:val="24"/>
          <w:szCs w:val="24"/>
        </w:rPr>
        <w:t>olnym od pracy</w:t>
      </w:r>
      <w:r w:rsidR="00DA375B" w:rsidRPr="00F95D73">
        <w:rPr>
          <w:rFonts w:ascii="Times New Roman" w:hAnsi="Times New Roman" w:cs="Times New Roman"/>
          <w:sz w:val="24"/>
          <w:szCs w:val="24"/>
        </w:rPr>
        <w:t xml:space="preserve"> wówczas</w:t>
      </w:r>
      <w:r w:rsidR="001C3FF3" w:rsidRPr="00F95D73">
        <w:rPr>
          <w:rFonts w:ascii="Times New Roman" w:hAnsi="Times New Roman" w:cs="Times New Roman"/>
          <w:sz w:val="24"/>
          <w:szCs w:val="24"/>
        </w:rPr>
        <w:t xml:space="preserve"> odbiór odpadów komunalnych na</w:t>
      </w:r>
      <w:r w:rsidR="00F1118A" w:rsidRPr="00F95D73">
        <w:rPr>
          <w:rFonts w:ascii="Times New Roman" w:hAnsi="Times New Roman" w:cs="Times New Roman"/>
          <w:sz w:val="24"/>
          <w:szCs w:val="24"/>
        </w:rPr>
        <w:t>stąpi w kolejnym dniu roboczym.</w:t>
      </w:r>
    </w:p>
    <w:p w14:paraId="503B3092" w14:textId="77777777" w:rsidR="001C3FF3" w:rsidRPr="00F95D73" w:rsidRDefault="00CD123A" w:rsidP="00F11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25</w:t>
      </w:r>
      <w:r w:rsidR="001C3FF3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3FF3" w:rsidRPr="00F95D73">
        <w:rPr>
          <w:rFonts w:ascii="Times New Roman" w:hAnsi="Times New Roman" w:cs="Times New Roman"/>
          <w:sz w:val="24"/>
          <w:szCs w:val="24"/>
        </w:rPr>
        <w:t>1. Podmioty pr</w:t>
      </w:r>
      <w:r w:rsidR="00161E5F" w:rsidRPr="00F95D73">
        <w:rPr>
          <w:rFonts w:ascii="Times New Roman" w:hAnsi="Times New Roman" w:cs="Times New Roman"/>
          <w:sz w:val="24"/>
          <w:szCs w:val="24"/>
        </w:rPr>
        <w:t>owadzące działalność gospodarczą</w:t>
      </w:r>
      <w:r w:rsidR="001C3FF3" w:rsidRPr="00F95D73">
        <w:rPr>
          <w:rFonts w:ascii="Times New Roman" w:hAnsi="Times New Roman" w:cs="Times New Roman"/>
          <w:sz w:val="24"/>
          <w:szCs w:val="24"/>
        </w:rPr>
        <w:t>, jednostki organizacyjne Gminy, administratorzy cmen</w:t>
      </w:r>
      <w:r w:rsidR="00AE24DF" w:rsidRPr="00F95D73">
        <w:rPr>
          <w:rFonts w:ascii="Times New Roman" w:hAnsi="Times New Roman" w:cs="Times New Roman"/>
          <w:sz w:val="24"/>
          <w:szCs w:val="24"/>
        </w:rPr>
        <w:t>tarzy parafialnych</w:t>
      </w:r>
      <w:r w:rsidR="001C3FF3" w:rsidRPr="00F95D73">
        <w:rPr>
          <w:rFonts w:ascii="Times New Roman" w:hAnsi="Times New Roman" w:cs="Times New Roman"/>
          <w:sz w:val="24"/>
          <w:szCs w:val="24"/>
        </w:rPr>
        <w:t xml:space="preserve">, właściciele prowadzący gospodarstwa </w:t>
      </w:r>
      <w:r w:rsidR="00161E5F" w:rsidRPr="00F95D73">
        <w:rPr>
          <w:rFonts w:ascii="Times New Roman" w:hAnsi="Times New Roman" w:cs="Times New Roman"/>
          <w:sz w:val="24"/>
          <w:szCs w:val="24"/>
        </w:rPr>
        <w:t>rolne i</w:t>
      </w:r>
      <w:r w:rsidR="004F1559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1C3FF3" w:rsidRPr="00F95D73">
        <w:rPr>
          <w:rFonts w:ascii="Times New Roman" w:hAnsi="Times New Roman" w:cs="Times New Roman"/>
          <w:sz w:val="24"/>
          <w:szCs w:val="24"/>
        </w:rPr>
        <w:t>agroturystyczne organizują odbiór odpadów komunalnych z przedsiębi</w:t>
      </w:r>
      <w:r w:rsidR="004F1559" w:rsidRPr="00F95D73">
        <w:rPr>
          <w:rFonts w:ascii="Times New Roman" w:hAnsi="Times New Roman" w:cs="Times New Roman"/>
          <w:sz w:val="24"/>
          <w:szCs w:val="24"/>
        </w:rPr>
        <w:t>orcą, z którym posiadają zawartą</w:t>
      </w:r>
      <w:r w:rsidR="001C3FF3" w:rsidRPr="00F95D73">
        <w:rPr>
          <w:rFonts w:ascii="Times New Roman" w:hAnsi="Times New Roman" w:cs="Times New Roman"/>
          <w:sz w:val="24"/>
          <w:szCs w:val="24"/>
        </w:rPr>
        <w:t xml:space="preserve"> umowę </w:t>
      </w:r>
      <w:r w:rsidR="00AE24DF" w:rsidRPr="00F95D73">
        <w:rPr>
          <w:rFonts w:ascii="Times New Roman" w:hAnsi="Times New Roman" w:cs="Times New Roman"/>
          <w:sz w:val="24"/>
          <w:szCs w:val="24"/>
        </w:rPr>
        <w:t xml:space="preserve">w </w:t>
      </w:r>
      <w:r w:rsidR="001C3FF3" w:rsidRPr="00F95D73">
        <w:rPr>
          <w:rFonts w:ascii="Times New Roman" w:hAnsi="Times New Roman" w:cs="Times New Roman"/>
          <w:sz w:val="24"/>
          <w:szCs w:val="24"/>
        </w:rPr>
        <w:t>czwartki i piątki.</w:t>
      </w:r>
    </w:p>
    <w:p w14:paraId="09C32257" w14:textId="77777777" w:rsidR="00A030B6" w:rsidRPr="00F95D73" w:rsidRDefault="001C3FF3" w:rsidP="00A030B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2. W przypadku nieruchomości, na których organizowane są imprezy masowe, </w:t>
      </w:r>
      <w:r w:rsidR="00982BB4" w:rsidRPr="00F95D73">
        <w:rPr>
          <w:rFonts w:ascii="Times New Roman" w:hAnsi="Times New Roman" w:cs="Times New Roman"/>
          <w:sz w:val="24"/>
          <w:szCs w:val="24"/>
        </w:rPr>
        <w:t xml:space="preserve">za zabezpieczenie w zakresie gospodarki odpadami odpowiedzialność ponosi organizator imprezy. Organizator ma </w:t>
      </w:r>
      <w:r w:rsidRPr="00F95D73">
        <w:rPr>
          <w:rFonts w:ascii="Times New Roman" w:hAnsi="Times New Roman" w:cs="Times New Roman"/>
          <w:sz w:val="24"/>
          <w:szCs w:val="24"/>
        </w:rPr>
        <w:t>obowiązek niezwłocznego</w:t>
      </w:r>
      <w:r w:rsidR="00982BB4" w:rsidRPr="00F95D73">
        <w:rPr>
          <w:rFonts w:ascii="Times New Roman" w:hAnsi="Times New Roman" w:cs="Times New Roman"/>
          <w:sz w:val="24"/>
          <w:szCs w:val="24"/>
        </w:rPr>
        <w:t xml:space="preserve"> usuwania </w:t>
      </w:r>
      <w:r w:rsidR="00CD123A" w:rsidRPr="00F95D73">
        <w:rPr>
          <w:rFonts w:ascii="Times New Roman" w:hAnsi="Times New Roman" w:cs="Times New Roman"/>
          <w:sz w:val="24"/>
          <w:szCs w:val="24"/>
        </w:rPr>
        <w:t xml:space="preserve">powstałych w czasie </w:t>
      </w:r>
      <w:r w:rsidR="00590D27" w:rsidRPr="00F95D73">
        <w:rPr>
          <w:rFonts w:ascii="Times New Roman" w:hAnsi="Times New Roman" w:cs="Times New Roman"/>
          <w:sz w:val="24"/>
          <w:szCs w:val="24"/>
        </w:rPr>
        <w:t>imprez</w:t>
      </w:r>
      <w:r w:rsidR="00CD123A" w:rsidRPr="00F95D73">
        <w:rPr>
          <w:rFonts w:ascii="Times New Roman" w:hAnsi="Times New Roman" w:cs="Times New Roman"/>
          <w:sz w:val="24"/>
          <w:szCs w:val="24"/>
        </w:rPr>
        <w:t>y</w:t>
      </w:r>
      <w:r w:rsidR="00590D2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982BB4" w:rsidRPr="00F95D73">
        <w:rPr>
          <w:rFonts w:ascii="Times New Roman" w:hAnsi="Times New Roman" w:cs="Times New Roman"/>
          <w:sz w:val="24"/>
          <w:szCs w:val="24"/>
        </w:rPr>
        <w:t>odpadów.</w:t>
      </w:r>
      <w:r w:rsidR="00590D27" w:rsidRPr="00F95D73">
        <w:rPr>
          <w:rFonts w:ascii="Times New Roman" w:hAnsi="Times New Roman" w:cs="Times New Roman"/>
          <w:sz w:val="24"/>
          <w:szCs w:val="24"/>
        </w:rPr>
        <w:t xml:space="preserve"> Obowiązek ten dotyczy również </w:t>
      </w:r>
      <w:r w:rsidRPr="00F95D73">
        <w:rPr>
          <w:rFonts w:ascii="Times New Roman" w:hAnsi="Times New Roman" w:cs="Times New Roman"/>
          <w:sz w:val="24"/>
          <w:szCs w:val="24"/>
        </w:rPr>
        <w:t>terenów przyległych, jeżeli występuje taka potrzeba (zanieczyszczenie spowodowane imprez</w:t>
      </w:r>
      <w:r w:rsidR="00AE24DF" w:rsidRPr="00F95D73">
        <w:rPr>
          <w:rFonts w:ascii="Times New Roman" w:hAnsi="Times New Roman" w:cs="Times New Roman"/>
          <w:sz w:val="24"/>
          <w:szCs w:val="24"/>
        </w:rPr>
        <w:t>ą</w:t>
      </w:r>
      <w:r w:rsidRPr="00F95D73">
        <w:rPr>
          <w:rFonts w:ascii="Times New Roman" w:hAnsi="Times New Roman" w:cs="Times New Roman"/>
          <w:sz w:val="24"/>
          <w:szCs w:val="24"/>
        </w:rPr>
        <w:t>).</w:t>
      </w:r>
    </w:p>
    <w:p w14:paraId="1E091A28" w14:textId="77777777" w:rsidR="0015715F" w:rsidRDefault="00A030B6" w:rsidP="00A030B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418A0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26.</w:t>
      </w:r>
      <w:r w:rsidR="0015715F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1. Właściciele nieruchomości obowiązani są do pozbywania się nieczystości ciekłych z terenu nieruchomości w sposób systematyczny, nie dopuszczając do p</w:t>
      </w:r>
      <w:r w:rsidR="00965F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rzepełniania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urządzeń do gromadzenia nieczystości ciekłych, gwarantując zachowanie czystości i porządk</w:t>
      </w:r>
      <w:r w:rsidR="0094229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u na nieruchomości.</w:t>
      </w:r>
    </w:p>
    <w:p w14:paraId="7871D065" w14:textId="690C70C3" w:rsidR="005168CE" w:rsidRDefault="005168CE" w:rsidP="005168C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8CE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168CE">
        <w:rPr>
          <w:rFonts w:ascii="Times New Roman" w:hAnsi="Times New Roman" w:cs="Times New Roman"/>
          <w:bCs/>
          <w:sz w:val="24"/>
          <w:szCs w:val="24"/>
        </w:rPr>
        <w:t xml:space="preserve"> Częstotliwość opróżniania z nieczystości ciekłych zbiorników bezodpływowych odbywa się </w:t>
      </w:r>
      <w:r w:rsidRPr="005168CE">
        <w:rPr>
          <w:rFonts w:ascii="Times New Roman" w:hAnsi="Times New Roman" w:cs="Times New Roman"/>
          <w:sz w:val="24"/>
          <w:szCs w:val="24"/>
          <w:lang w:eastAsia="pl-PL"/>
        </w:rPr>
        <w:t>z zachowaniem uwarunkowania wskazanego w ust. 1</w:t>
      </w:r>
    </w:p>
    <w:p w14:paraId="6BF422E0" w14:textId="1843B48A" w:rsidR="00347E6F" w:rsidRPr="005168CE" w:rsidRDefault="00A030B6" w:rsidP="005168C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F151E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Częstotliwość opróżniania z</w:t>
      </w:r>
      <w:r w:rsidR="00347E6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nieczystości ciekłych </w:t>
      </w:r>
      <w:r w:rsidR="008646A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osadników w instalacjach przydomowych </w:t>
      </w:r>
      <w:r w:rsidR="00347E6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oc</w:t>
      </w:r>
      <w:r w:rsidR="00965F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zyszczalni wynika ze </w:t>
      </w:r>
      <w:r w:rsidR="00347E6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</w:t>
      </w:r>
      <w:r w:rsidR="005124E0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347E6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eksploatacji </w:t>
      </w:r>
      <w:r w:rsidR="00F151EC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347E6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odbywać się rzadziej niż raz na rok. </w:t>
      </w:r>
    </w:p>
    <w:p w14:paraId="3C60A28C" w14:textId="08B9E0A5" w:rsidR="00E65A98" w:rsidRPr="00F95D73" w:rsidRDefault="00A030B6" w:rsidP="00A030B6">
      <w:pPr>
        <w:spacing w:after="0" w:line="276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0C3A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Opróżnianie</w:t>
      </w:r>
      <w:r w:rsidR="00347E6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zbiorników </w:t>
      </w:r>
      <w:r w:rsidR="000C3A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bezodpływowych</w:t>
      </w:r>
      <w:r w:rsidR="00347E6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8646AD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osadników w instalacjach </w:t>
      </w:r>
      <w:r w:rsidR="00347E6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przydomowych oczyszczalni ścieków </w:t>
      </w:r>
      <w:r w:rsidR="000C3A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 się na podstawie zamówienia właściciela nieruchomości złożonego do podmiotu uprawnionego</w:t>
      </w:r>
      <w:r w:rsidR="00CF6A88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C3A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którym podpisał</w:t>
      </w:r>
      <w:r w:rsidR="005124E0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</w:t>
      </w:r>
      <w:r w:rsidR="000C3A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</w:t>
      </w:r>
      <w:r w:rsidR="00AF724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65A98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Uprawniony podmiot zobowiązany jest do dostarczenia nieczystości ciekłych do punktu zlewnego w miejscowości Przeczno przy ul. Św. </w:t>
      </w:r>
      <w:r w:rsidR="00503D6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Rozalii</w:t>
      </w:r>
      <w:r w:rsidR="00C52C6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EC180C" w14:textId="77777777" w:rsidR="004247A7" w:rsidRPr="00F95D73" w:rsidRDefault="004247A7" w:rsidP="004247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63567A" w14:textId="77777777" w:rsidR="004247A7" w:rsidRPr="00F95D73" w:rsidRDefault="002E2927" w:rsidP="004247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5BF98985" w14:textId="77777777" w:rsidR="004247A7" w:rsidRPr="00F95D73" w:rsidRDefault="000E20F4" w:rsidP="004247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="004247A7" w:rsidRPr="00F95D73">
        <w:rPr>
          <w:rFonts w:ascii="Times New Roman" w:hAnsi="Times New Roman" w:cs="Times New Roman"/>
          <w:b/>
          <w:bCs/>
          <w:sz w:val="24"/>
          <w:szCs w:val="24"/>
        </w:rPr>
        <w:t>Obowiązki formalno-prawne wynikające z Regulaminu</w:t>
      </w:r>
    </w:p>
    <w:p w14:paraId="0F1D8F42" w14:textId="77777777" w:rsidR="004247A7" w:rsidRPr="00F95D73" w:rsidRDefault="004247A7" w:rsidP="004247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D8594" w14:textId="77777777" w:rsidR="004247A7" w:rsidRPr="00F95D73" w:rsidRDefault="002C7169" w:rsidP="004247A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4247A7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247A7" w:rsidRPr="00F95D73">
        <w:rPr>
          <w:rFonts w:ascii="Times New Roman" w:hAnsi="Times New Roman" w:cs="Times New Roman"/>
          <w:sz w:val="24"/>
          <w:szCs w:val="24"/>
        </w:rPr>
        <w:t>Wprowadza się obowiązki w zakresie dokumentowania:</w:t>
      </w:r>
    </w:p>
    <w:p w14:paraId="2DCA7E38" w14:textId="77777777" w:rsidR="00464BE6" w:rsidRPr="00F95D73" w:rsidRDefault="008042FA" w:rsidP="004247A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1)</w:t>
      </w:r>
      <w:r w:rsidR="00E34643" w:rsidRPr="00F95D73">
        <w:rPr>
          <w:rFonts w:ascii="Times New Roman" w:hAnsi="Times New Roman" w:cs="Times New Roman"/>
          <w:sz w:val="24"/>
          <w:szCs w:val="24"/>
        </w:rPr>
        <w:t xml:space="preserve"> Właściciel</w:t>
      </w:r>
      <w:r w:rsidR="00464BE6" w:rsidRPr="00F95D73">
        <w:rPr>
          <w:rFonts w:ascii="Times New Roman" w:hAnsi="Times New Roman" w:cs="Times New Roman"/>
          <w:sz w:val="24"/>
          <w:szCs w:val="24"/>
        </w:rPr>
        <w:t>e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nieruchomości, na</w:t>
      </w:r>
      <w:r w:rsidR="006921FD" w:rsidRPr="00F95D73">
        <w:rPr>
          <w:rFonts w:ascii="Times New Roman" w:hAnsi="Times New Roman" w:cs="Times New Roman"/>
          <w:sz w:val="24"/>
          <w:szCs w:val="24"/>
        </w:rPr>
        <w:t xml:space="preserve"> któr</w:t>
      </w:r>
      <w:r w:rsidR="00464BE6" w:rsidRPr="00F95D73">
        <w:rPr>
          <w:rFonts w:ascii="Times New Roman" w:hAnsi="Times New Roman" w:cs="Times New Roman"/>
          <w:sz w:val="24"/>
          <w:szCs w:val="24"/>
        </w:rPr>
        <w:t>ych</w:t>
      </w:r>
      <w:r w:rsidR="00E34643" w:rsidRPr="00F95D73">
        <w:rPr>
          <w:rFonts w:ascii="Times New Roman" w:hAnsi="Times New Roman" w:cs="Times New Roman"/>
          <w:sz w:val="24"/>
          <w:szCs w:val="24"/>
        </w:rPr>
        <w:t xml:space="preserve"> zamieszkują mieszkańcy, ma</w:t>
      </w:r>
      <w:r w:rsidR="00464BE6" w:rsidRPr="00F95D73">
        <w:rPr>
          <w:rFonts w:ascii="Times New Roman" w:hAnsi="Times New Roman" w:cs="Times New Roman"/>
          <w:sz w:val="24"/>
          <w:szCs w:val="24"/>
        </w:rPr>
        <w:t>ją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obowiązek w terminie 14 dni od dnia zamieszkania na danej nieruchomości pierwszego mieszkańca lub powstania na danej nieruchomości odpad</w:t>
      </w:r>
      <w:r w:rsidR="00E34643" w:rsidRPr="00F95D73">
        <w:rPr>
          <w:rFonts w:ascii="Times New Roman" w:hAnsi="Times New Roman" w:cs="Times New Roman"/>
          <w:sz w:val="24"/>
          <w:szCs w:val="24"/>
        </w:rPr>
        <w:t xml:space="preserve">ów komunalnych, złożenia w Urzędzie Gminy w Łubiance </w:t>
      </w:r>
      <w:r w:rsidR="004247A7" w:rsidRPr="00F95D73">
        <w:rPr>
          <w:rFonts w:ascii="Times New Roman" w:hAnsi="Times New Roman" w:cs="Times New Roman"/>
          <w:sz w:val="24"/>
          <w:szCs w:val="24"/>
        </w:rPr>
        <w:t>deklaracji o wysokości opłaty za gospodarowanie odpadami komunalny</w:t>
      </w:r>
      <w:r w:rsidR="007B23A2" w:rsidRPr="00F95D73">
        <w:rPr>
          <w:rFonts w:ascii="Times New Roman" w:hAnsi="Times New Roman" w:cs="Times New Roman"/>
          <w:sz w:val="24"/>
          <w:szCs w:val="24"/>
        </w:rPr>
        <w:t>mi;</w:t>
      </w:r>
    </w:p>
    <w:p w14:paraId="4C590322" w14:textId="77777777" w:rsidR="00464BE6" w:rsidRPr="00F95D73" w:rsidRDefault="00464BE6" w:rsidP="002E29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</w:t>
      </w:r>
      <w:r w:rsidR="008042FA" w:rsidRPr="00F95D73">
        <w:rPr>
          <w:rFonts w:ascii="Times New Roman" w:hAnsi="Times New Roman" w:cs="Times New Roman"/>
          <w:sz w:val="24"/>
          <w:szCs w:val="24"/>
        </w:rPr>
        <w:t>)</w:t>
      </w:r>
      <w:r w:rsidRPr="00F95D73">
        <w:rPr>
          <w:rFonts w:ascii="Times New Roman" w:hAnsi="Times New Roman" w:cs="Times New Roman"/>
          <w:sz w:val="24"/>
          <w:szCs w:val="24"/>
        </w:rPr>
        <w:t xml:space="preserve"> Właściciele nieruchomości, na których zamieszkują mieszkańcy, mają obowiązek w terminie 14 dni od dnia zamieszkania na danej nieruchomości pierwszego mieszkańca</w:t>
      </w:r>
      <w:r w:rsidR="008042FA" w:rsidRPr="00F95D73">
        <w:rPr>
          <w:rFonts w:ascii="Times New Roman" w:hAnsi="Times New Roman" w:cs="Times New Roman"/>
          <w:sz w:val="24"/>
          <w:szCs w:val="24"/>
        </w:rPr>
        <w:t xml:space="preserve"> lub wejścia w życie Regulaminu</w:t>
      </w:r>
      <w:r w:rsidRPr="00F95D73">
        <w:rPr>
          <w:rFonts w:ascii="Times New Roman" w:hAnsi="Times New Roman" w:cs="Times New Roman"/>
          <w:sz w:val="24"/>
          <w:szCs w:val="24"/>
        </w:rPr>
        <w:t xml:space="preserve">, do zawarcia umowy z </w:t>
      </w:r>
      <w:r w:rsidR="008042FA" w:rsidRPr="00F95D73">
        <w:rPr>
          <w:rFonts w:ascii="Times New Roman" w:hAnsi="Times New Roman" w:cs="Times New Roman"/>
          <w:sz w:val="24"/>
          <w:szCs w:val="24"/>
        </w:rPr>
        <w:t>przedsiębiorcą na odbiór</w:t>
      </w:r>
      <w:r w:rsidRPr="00F95D73">
        <w:rPr>
          <w:rFonts w:ascii="Times New Roman" w:hAnsi="Times New Roman" w:cs="Times New Roman"/>
          <w:sz w:val="24"/>
          <w:szCs w:val="24"/>
        </w:rPr>
        <w:t xml:space="preserve"> nieczystości ciekłych</w:t>
      </w:r>
      <w:r w:rsidR="007B23A2" w:rsidRPr="00F95D73">
        <w:rPr>
          <w:rFonts w:ascii="Times New Roman" w:hAnsi="Times New Roman" w:cs="Times New Roman"/>
          <w:sz w:val="24"/>
          <w:szCs w:val="24"/>
        </w:rPr>
        <w:t>;</w:t>
      </w:r>
    </w:p>
    <w:p w14:paraId="0DDA128F" w14:textId="77777777" w:rsidR="00E34643" w:rsidRPr="00F95D73" w:rsidRDefault="00464BE6" w:rsidP="002E29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3</w:t>
      </w:r>
      <w:r w:rsidR="008042FA" w:rsidRPr="00F95D73">
        <w:rPr>
          <w:rFonts w:ascii="Times New Roman" w:hAnsi="Times New Roman" w:cs="Times New Roman"/>
          <w:sz w:val="24"/>
          <w:szCs w:val="24"/>
        </w:rPr>
        <w:t>)</w:t>
      </w:r>
      <w:r w:rsidRPr="00F95D73">
        <w:rPr>
          <w:rFonts w:ascii="Times New Roman" w:hAnsi="Times New Roman" w:cs="Times New Roman"/>
          <w:sz w:val="24"/>
          <w:szCs w:val="24"/>
        </w:rPr>
        <w:t xml:space="preserve"> Właściciele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>nieruchomości, na których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nie zamieszkują mieszkańcy, lecz powstają </w:t>
      </w:r>
      <w:r w:rsidRPr="00F95D73">
        <w:rPr>
          <w:rFonts w:ascii="Times New Roman" w:hAnsi="Times New Roman" w:cs="Times New Roman"/>
          <w:sz w:val="24"/>
          <w:szCs w:val="24"/>
        </w:rPr>
        <w:t>odpady komunalne, mają obowiązek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zawarcia umowy z </w:t>
      </w:r>
      <w:r w:rsidR="00E34643" w:rsidRPr="00F95D73">
        <w:rPr>
          <w:rFonts w:ascii="Times New Roman" w:hAnsi="Times New Roman" w:cs="Times New Roman"/>
          <w:sz w:val="24"/>
          <w:szCs w:val="24"/>
        </w:rPr>
        <w:t>przedsiębiorcą na odbiór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odpadów kom</w:t>
      </w:r>
      <w:r w:rsidRPr="00F95D73">
        <w:rPr>
          <w:rFonts w:ascii="Times New Roman" w:hAnsi="Times New Roman" w:cs="Times New Roman"/>
          <w:sz w:val="24"/>
          <w:szCs w:val="24"/>
        </w:rPr>
        <w:t>unalnych i nieczystości ciekłych</w:t>
      </w:r>
      <w:r w:rsidR="00E34643" w:rsidRPr="00F95D73">
        <w:rPr>
          <w:rFonts w:ascii="Times New Roman" w:hAnsi="Times New Roman" w:cs="Times New Roman"/>
          <w:sz w:val="24"/>
          <w:szCs w:val="24"/>
        </w:rPr>
        <w:t xml:space="preserve"> w terminie 14 dni od wejścia w życie Regulaminu</w:t>
      </w:r>
      <w:r w:rsidRPr="00F95D73">
        <w:rPr>
          <w:rFonts w:ascii="Times New Roman" w:hAnsi="Times New Roman" w:cs="Times New Roman"/>
          <w:sz w:val="24"/>
          <w:szCs w:val="24"/>
        </w:rPr>
        <w:t xml:space="preserve"> lub </w:t>
      </w:r>
      <w:r w:rsidR="00E34643" w:rsidRPr="00F95D73">
        <w:rPr>
          <w:rFonts w:ascii="Times New Roman" w:hAnsi="Times New Roman" w:cs="Times New Roman"/>
          <w:sz w:val="24"/>
          <w:szCs w:val="24"/>
        </w:rPr>
        <w:t>rozpoc</w:t>
      </w:r>
      <w:r w:rsidR="007B23A2" w:rsidRPr="00F95D73">
        <w:rPr>
          <w:rFonts w:ascii="Times New Roman" w:hAnsi="Times New Roman" w:cs="Times New Roman"/>
          <w:sz w:val="24"/>
          <w:szCs w:val="24"/>
        </w:rPr>
        <w:t>zęcia działalności gospodarczej;</w:t>
      </w:r>
    </w:p>
    <w:p w14:paraId="0206BE50" w14:textId="534B2030" w:rsidR="004247A7" w:rsidRPr="00F95D73" w:rsidRDefault="008042FA" w:rsidP="002E29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4)</w:t>
      </w:r>
      <w:r w:rsidR="00464BE6" w:rsidRPr="00F95D73">
        <w:rPr>
          <w:rFonts w:ascii="Times New Roman" w:hAnsi="Times New Roman" w:cs="Times New Roman"/>
          <w:sz w:val="24"/>
          <w:szCs w:val="24"/>
        </w:rPr>
        <w:t xml:space="preserve"> Właściciele nieruchomości 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mają obowiązek żądania od przedsiębiorcy </w:t>
      </w:r>
      <w:r w:rsidR="00AF7247" w:rsidRPr="00F95D73">
        <w:rPr>
          <w:rFonts w:ascii="Times New Roman" w:hAnsi="Times New Roman" w:cs="Times New Roman"/>
          <w:sz w:val="24"/>
          <w:szCs w:val="24"/>
        </w:rPr>
        <w:t xml:space="preserve">wykonujących usługę wywozu ścieków </w:t>
      </w:r>
      <w:r w:rsidR="004247A7" w:rsidRPr="00F95D73">
        <w:rPr>
          <w:rFonts w:ascii="Times New Roman" w:hAnsi="Times New Roman" w:cs="Times New Roman"/>
          <w:sz w:val="24"/>
          <w:szCs w:val="24"/>
        </w:rPr>
        <w:t>faktur</w:t>
      </w:r>
      <w:r w:rsidR="00C52C6F" w:rsidRPr="00F95D73">
        <w:rPr>
          <w:rFonts w:ascii="Times New Roman" w:hAnsi="Times New Roman" w:cs="Times New Roman"/>
          <w:sz w:val="24"/>
          <w:szCs w:val="24"/>
        </w:rPr>
        <w:t>, rachunków lub paragonów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za odebrane odpady i opróżnienie zbiornika bezodpływowego </w:t>
      </w:r>
      <w:r w:rsidR="00AF7247" w:rsidRPr="00F95D73">
        <w:rPr>
          <w:rFonts w:ascii="Times New Roman" w:hAnsi="Times New Roman" w:cs="Times New Roman"/>
          <w:sz w:val="24"/>
          <w:szCs w:val="24"/>
        </w:rPr>
        <w:t>oraz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okazania </w:t>
      </w:r>
      <w:r w:rsidRPr="00F95D73">
        <w:rPr>
          <w:rFonts w:ascii="Times New Roman" w:hAnsi="Times New Roman" w:cs="Times New Roman"/>
          <w:sz w:val="24"/>
          <w:szCs w:val="24"/>
        </w:rPr>
        <w:t xml:space="preserve">ich 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na żądanie służb </w:t>
      </w:r>
      <w:r w:rsidR="00AF7247" w:rsidRPr="00F95D73">
        <w:rPr>
          <w:rFonts w:ascii="Times New Roman" w:hAnsi="Times New Roman" w:cs="Times New Roman"/>
          <w:sz w:val="24"/>
          <w:szCs w:val="24"/>
        </w:rPr>
        <w:t xml:space="preserve">kontrolnych 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upoważnionych przez Wójta. Powyższe dotyczy również </w:t>
      </w:r>
      <w:r w:rsidR="0093236B" w:rsidRPr="00F95D73">
        <w:rPr>
          <w:rFonts w:ascii="Times New Roman" w:hAnsi="Times New Roman" w:cs="Times New Roman"/>
          <w:sz w:val="24"/>
          <w:szCs w:val="24"/>
        </w:rPr>
        <w:t>opróżniania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1D7F3C" w:rsidRPr="00F95D73">
        <w:rPr>
          <w:rFonts w:ascii="Times New Roman" w:hAnsi="Times New Roman" w:cs="Times New Roman"/>
          <w:sz w:val="24"/>
          <w:szCs w:val="24"/>
        </w:rPr>
        <w:t>osadników</w:t>
      </w:r>
      <w:r w:rsidR="004247A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1D7F3C" w:rsidRPr="00F95D73">
        <w:rPr>
          <w:rFonts w:ascii="Times New Roman" w:hAnsi="Times New Roman" w:cs="Times New Roman"/>
          <w:sz w:val="24"/>
          <w:szCs w:val="24"/>
        </w:rPr>
        <w:t xml:space="preserve">w instalacjach </w:t>
      </w:r>
      <w:r w:rsidR="004247A7" w:rsidRPr="00F95D73">
        <w:rPr>
          <w:rFonts w:ascii="Times New Roman" w:hAnsi="Times New Roman" w:cs="Times New Roman"/>
          <w:sz w:val="24"/>
          <w:szCs w:val="24"/>
        </w:rPr>
        <w:t>przydomowych oczyszczalni ścieków</w:t>
      </w:r>
      <w:r w:rsidR="0093236B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57BFA5AE" w14:textId="77777777" w:rsidR="002E2927" w:rsidRPr="00F95D73" w:rsidRDefault="002E2927" w:rsidP="002E29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43DAE7" w14:textId="77777777" w:rsidR="0015715F" w:rsidRPr="00F95D73" w:rsidRDefault="0015715F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  <w:r w:rsidR="006D2C42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14:paraId="3C31C6D4" w14:textId="77777777" w:rsidR="002E2927" w:rsidRPr="00F95D73" w:rsidRDefault="002E2927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5970B" w14:textId="77777777" w:rsidR="00A030B6" w:rsidRPr="00F95D73" w:rsidRDefault="0015715F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wymagania wynikające z wojewódzkiego planu gospodarki odpadami</w:t>
      </w:r>
    </w:p>
    <w:p w14:paraId="57A06DA4" w14:textId="77777777" w:rsidR="0093643A" w:rsidRPr="00F95D73" w:rsidRDefault="0093643A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9B14F4" w14:textId="77777777" w:rsidR="002E2927" w:rsidRPr="00F95D73" w:rsidRDefault="002C7169" w:rsidP="002E29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28</w:t>
      </w:r>
      <w:r w:rsidR="00A030B6"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030B6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Właściciele nieruchomości winni zapobiegać powsta</w:t>
      </w:r>
      <w:r w:rsidR="00F926B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wa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niu odpadów i ogra</w:t>
      </w:r>
      <w:r w:rsidR="00F926B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niczać ich ilość, a także podejmować działania w celu ułatwienia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selektywne</w:t>
      </w:r>
      <w:r w:rsidR="00F926B3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7B347B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zbierania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na zasadach określonych w niniejszej uchwale.</w:t>
      </w:r>
    </w:p>
    <w:p w14:paraId="187FAF75" w14:textId="77777777" w:rsidR="000E20F4" w:rsidRPr="00F95D73" w:rsidRDefault="000E20F4" w:rsidP="002E29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AD4AC" w14:textId="77777777" w:rsidR="0015715F" w:rsidRPr="00F95D73" w:rsidRDefault="0015715F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</w:t>
      </w:r>
      <w:r w:rsidR="006D2C42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14:paraId="043DBB08" w14:textId="77777777" w:rsidR="002E2927" w:rsidRPr="00F95D73" w:rsidRDefault="002E2927" w:rsidP="002E29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CCECA" w14:textId="77777777" w:rsidR="004B76D7" w:rsidRPr="00F95D73" w:rsidRDefault="004B76D7" w:rsidP="004B76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osób utrzymujących zwierzęta domowe, mające na celu ochronę przed zagrożeniem lub uciążliwością dla ludzi oraz przed zanieczyszczeniem terenów przeznaczonych do wspólnego użytku</w:t>
      </w:r>
    </w:p>
    <w:p w14:paraId="6AD5EDA7" w14:textId="77777777" w:rsidR="004B76D7" w:rsidRPr="00F95D73" w:rsidRDefault="004B76D7" w:rsidP="004B76D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B0A71" w14:textId="77777777" w:rsidR="004B76D7" w:rsidRPr="00F95D73" w:rsidRDefault="004B76D7" w:rsidP="00FD5E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FD5EA2"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D5EA2" w:rsidRPr="00F95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zwierząt domowych nie</w:t>
      </w:r>
      <w:r w:rsidR="00FD5E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stanowić zagrożenia lub uciążliwości dla ludzi.</w:t>
      </w:r>
    </w:p>
    <w:p w14:paraId="3E9C64BF" w14:textId="77777777" w:rsidR="00FD5EA2" w:rsidRPr="00F95D73" w:rsidRDefault="004B76D7" w:rsidP="00FD5E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D5E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71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Zabronione jest pozostawianie psa bez dozoru, jeżeli nie jest on należycie uwiązany lub nie znajduje się w pomieszczeniu zamkniętym albo na terenie ogrodzonym w sposób uniemożliwiający wydostanie się psa na zewnątrz.</w:t>
      </w:r>
    </w:p>
    <w:p w14:paraId="10D1C91C" w14:textId="77777777" w:rsidR="004B76D7" w:rsidRPr="00F95D73" w:rsidRDefault="004B76D7" w:rsidP="00DD59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FD5E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59C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wyprowadzające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59C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zwierzęta domowe na tereny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59C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 do wspólnego użytku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59C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zobowiązane są</w:t>
      </w:r>
      <w:r w:rsidR="0089471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D59C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pobyt</w:t>
      </w:r>
      <w:r w:rsidR="0089471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tych zwierząt</w:t>
      </w:r>
      <w:r w:rsidR="00DD59C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 uciążliwy oraz nie zagrażał przebywających tam ludzi.</w:t>
      </w:r>
    </w:p>
    <w:p w14:paraId="5B1CE2DB" w14:textId="03A45BA9" w:rsidR="004B76D7" w:rsidRPr="00F95D73" w:rsidRDefault="00DD59C5" w:rsidP="00FD5E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="004B76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D5E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76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utrzymujące zwierzęta domowe zobowiązane są do usuwania zanieczyszczeń spowodowanych przez te zwierzęta w</w:t>
      </w:r>
      <w:r w:rsidR="00FD5E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76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miejscach  publicznych oraz w</w:t>
      </w:r>
      <w:r w:rsidR="00FD5E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76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miejscach przeznaczonych do wspólnego użytku. Obowiązek nie</w:t>
      </w:r>
      <w:r w:rsidR="00FD5E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76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osób niepełnosprawnych korzystających z</w:t>
      </w:r>
      <w:r w:rsidR="00FD5E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76D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psów przewodników lub opiekunów.</w:t>
      </w:r>
    </w:p>
    <w:p w14:paraId="535D1C2A" w14:textId="360E52D2" w:rsidR="00752E10" w:rsidRPr="00F95D73" w:rsidRDefault="00752E10" w:rsidP="00FD5E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C1AC7" w14:textId="77777777" w:rsidR="00752E10" w:rsidRPr="00F95D73" w:rsidRDefault="00752E10" w:rsidP="00FD5E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7C16C" w14:textId="77777777" w:rsidR="00894715" w:rsidRPr="00F95D73" w:rsidRDefault="00894715" w:rsidP="00C05C4F">
      <w:pPr>
        <w:spacing w:after="0" w:line="276" w:lineRule="auto"/>
        <w:jc w:val="center"/>
      </w:pPr>
    </w:p>
    <w:p w14:paraId="3C045295" w14:textId="77777777" w:rsidR="0015715F" w:rsidRPr="00F95D73" w:rsidRDefault="0015715F" w:rsidP="00C05C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  <w:r w:rsidR="006D2C42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14:paraId="0CE0EBD5" w14:textId="77777777" w:rsidR="002E2927" w:rsidRPr="00F95D73" w:rsidRDefault="002E2927" w:rsidP="00C05C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C40BB8" w14:textId="77777777" w:rsidR="0015715F" w:rsidRPr="00F95D73" w:rsidRDefault="0015715F" w:rsidP="00C05C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utrzymywania zwierząt gospodarskich na terenach wyłączonych z produkcji rolniczej, w tym także zakazu ich utrzymywania na określonych obszarach lub w poszczególnych nieruchomościach</w:t>
      </w:r>
    </w:p>
    <w:p w14:paraId="1B02544F" w14:textId="77777777" w:rsidR="00C05C4F" w:rsidRPr="00F95D73" w:rsidRDefault="00C05C4F" w:rsidP="00C05C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691299" w14:textId="77777777" w:rsidR="00102A18" w:rsidRPr="00F95D73" w:rsidRDefault="00132C22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30</w:t>
      </w:r>
      <w:r w:rsidR="00102A18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02A18" w:rsidRPr="00F95D73">
        <w:rPr>
          <w:rFonts w:ascii="Times New Roman" w:hAnsi="Times New Roman" w:cs="Times New Roman"/>
          <w:sz w:val="24"/>
          <w:szCs w:val="24"/>
        </w:rPr>
        <w:t>1. Utrzymywanie zwierząt gospodarskich jest zabronione na terenach wyłączonych z produkcji</w:t>
      </w:r>
      <w:r w:rsidR="004A78F4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A18" w:rsidRPr="00F95D73">
        <w:rPr>
          <w:rFonts w:ascii="Times New Roman" w:hAnsi="Times New Roman" w:cs="Times New Roman"/>
          <w:sz w:val="24"/>
          <w:szCs w:val="24"/>
        </w:rPr>
        <w:t xml:space="preserve">rolniczej, oznaczonych </w:t>
      </w:r>
      <w:r w:rsidR="002C7169" w:rsidRPr="00F95D73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102A18" w:rsidRPr="00F95D73">
        <w:rPr>
          <w:rFonts w:ascii="Times New Roman" w:hAnsi="Times New Roman" w:cs="Times New Roman"/>
          <w:sz w:val="24"/>
          <w:szCs w:val="24"/>
        </w:rPr>
        <w:t>w miejscowych planach zagospodarowania prz</w:t>
      </w:r>
      <w:r w:rsidR="002C7169" w:rsidRPr="00F95D73">
        <w:rPr>
          <w:rFonts w:ascii="Times New Roman" w:hAnsi="Times New Roman" w:cs="Times New Roman"/>
          <w:sz w:val="24"/>
          <w:szCs w:val="24"/>
        </w:rPr>
        <w:t>estrzennego</w:t>
      </w:r>
      <w:r w:rsidR="00102A18" w:rsidRPr="00F95D73">
        <w:rPr>
          <w:rFonts w:ascii="Times New Roman" w:hAnsi="Times New Roman" w:cs="Times New Roman"/>
          <w:sz w:val="24"/>
          <w:szCs w:val="24"/>
        </w:rPr>
        <w:t>.</w:t>
      </w:r>
    </w:p>
    <w:p w14:paraId="30FB3E64" w14:textId="77777777" w:rsidR="00102A18" w:rsidRPr="00F95D73" w:rsidRDefault="002C7169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</w:t>
      </w:r>
      <w:r w:rsidR="00102A18" w:rsidRPr="00F95D73">
        <w:rPr>
          <w:rFonts w:ascii="Times New Roman" w:hAnsi="Times New Roman" w:cs="Times New Roman"/>
          <w:sz w:val="24"/>
          <w:szCs w:val="24"/>
        </w:rPr>
        <w:t>. Na pozostałych terenach dopuszcza się utrzymywanie zwierząt gospodarskich pod następującym warunkami:</w:t>
      </w:r>
    </w:p>
    <w:p w14:paraId="31954EC2" w14:textId="77777777" w:rsidR="00102A18" w:rsidRPr="00F95D73" w:rsidRDefault="008327A7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</w:t>
      </w:r>
      <w:r w:rsidR="007B23A2" w:rsidRPr="00F95D73">
        <w:rPr>
          <w:rFonts w:ascii="Times New Roman" w:hAnsi="Times New Roman" w:cs="Times New Roman"/>
          <w:sz w:val="24"/>
          <w:szCs w:val="24"/>
        </w:rPr>
        <w:t>) p</w:t>
      </w:r>
      <w:r w:rsidR="00102A18" w:rsidRPr="00F95D73">
        <w:rPr>
          <w:rFonts w:ascii="Times New Roman" w:hAnsi="Times New Roman" w:cs="Times New Roman"/>
          <w:sz w:val="24"/>
          <w:szCs w:val="24"/>
        </w:rPr>
        <w:t>osiadania budynków gospodarskich przeznaczonych do hodowli zwierząt spełniających wymogi ustawy</w:t>
      </w:r>
      <w:r w:rsidR="007B23A2" w:rsidRPr="00F95D73">
        <w:rPr>
          <w:rFonts w:ascii="Times New Roman" w:hAnsi="Times New Roman" w:cs="Times New Roman"/>
          <w:sz w:val="24"/>
          <w:szCs w:val="24"/>
        </w:rPr>
        <w:t xml:space="preserve"> Prawo budowlane;</w:t>
      </w:r>
    </w:p>
    <w:p w14:paraId="47FB2671" w14:textId="77777777" w:rsidR="00677919" w:rsidRPr="00F95D73" w:rsidRDefault="008327A7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</w:t>
      </w:r>
      <w:r w:rsidR="00102A18" w:rsidRPr="00F95D73">
        <w:rPr>
          <w:rFonts w:ascii="Times New Roman" w:hAnsi="Times New Roman" w:cs="Times New Roman"/>
          <w:sz w:val="24"/>
          <w:szCs w:val="24"/>
        </w:rPr>
        <w:t>)</w:t>
      </w:r>
      <w:r w:rsidR="007B23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</w:t>
      </w:r>
      <w:r w:rsidR="00677919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odowla zwierząt powinna być usytuowana i prowadzona w taki sposób, aby nie pogarszała warunków zdrowotnych, sanitarnych i porządkowych otoczenia, nie powodowała zanieczyszczenia powietrza, gleby i wody oraz innych uciążliwości dla osób zamieszkujących sąsiednie nieruchomości</w:t>
      </w:r>
      <w:r w:rsidR="007B23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102A18" w:rsidRPr="00F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E9F36" w14:textId="77777777" w:rsidR="00102A18" w:rsidRPr="00F95D73" w:rsidRDefault="008327A7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3</w:t>
      </w:r>
      <w:r w:rsidR="00677919" w:rsidRPr="00F95D73">
        <w:rPr>
          <w:rFonts w:ascii="Times New Roman" w:hAnsi="Times New Roman" w:cs="Times New Roman"/>
          <w:sz w:val="24"/>
          <w:szCs w:val="24"/>
        </w:rPr>
        <w:t xml:space="preserve">) </w:t>
      </w:r>
      <w:r w:rsidR="007B23A2" w:rsidRPr="00F95D73">
        <w:rPr>
          <w:rFonts w:ascii="Times New Roman" w:hAnsi="Times New Roman" w:cs="Times New Roman"/>
          <w:sz w:val="24"/>
          <w:szCs w:val="24"/>
        </w:rPr>
        <w:t>w</w:t>
      </w:r>
      <w:r w:rsidR="00102A18" w:rsidRPr="00F95D73">
        <w:rPr>
          <w:rFonts w:ascii="Times New Roman" w:hAnsi="Times New Roman" w:cs="Times New Roman"/>
          <w:sz w:val="24"/>
          <w:szCs w:val="24"/>
        </w:rPr>
        <w:t>szelka uciążliwość hodowli dla środowiska, w tym emisje będące jej skutkiem zostaną ograniczone do obszaru nieruchom</w:t>
      </w:r>
      <w:r w:rsidR="007B23A2" w:rsidRPr="00F95D73">
        <w:rPr>
          <w:rFonts w:ascii="Times New Roman" w:hAnsi="Times New Roman" w:cs="Times New Roman"/>
          <w:sz w:val="24"/>
          <w:szCs w:val="24"/>
        </w:rPr>
        <w:t>ości, na której jest prowadzona.</w:t>
      </w:r>
    </w:p>
    <w:p w14:paraId="2B2E8C25" w14:textId="77777777" w:rsidR="00102A18" w:rsidRPr="00F95D73" w:rsidRDefault="00FF2EC7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3</w:t>
      </w:r>
      <w:r w:rsidR="007B23A2" w:rsidRPr="00F95D73">
        <w:rPr>
          <w:rFonts w:ascii="Times New Roman" w:hAnsi="Times New Roman" w:cs="Times New Roman"/>
          <w:sz w:val="24"/>
          <w:szCs w:val="24"/>
        </w:rPr>
        <w:t>. P</w:t>
      </w:r>
      <w:r w:rsidR="00102A18" w:rsidRPr="00F95D73">
        <w:rPr>
          <w:rFonts w:ascii="Times New Roman" w:hAnsi="Times New Roman" w:cs="Times New Roman"/>
          <w:sz w:val="24"/>
          <w:szCs w:val="24"/>
        </w:rPr>
        <w:t>rowadzący chów zwierząt gospodarskich zobowiązani są</w:t>
      </w:r>
      <w:r w:rsidR="00C05C4F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102A18" w:rsidRPr="00F95D73">
        <w:rPr>
          <w:rFonts w:ascii="Times New Roman" w:hAnsi="Times New Roman" w:cs="Times New Roman"/>
          <w:sz w:val="24"/>
          <w:szCs w:val="24"/>
        </w:rPr>
        <w:t>przestrzegać zapisów niniejszego Regulaminu, a ponadto:</w:t>
      </w:r>
    </w:p>
    <w:p w14:paraId="33C343C1" w14:textId="77777777" w:rsidR="00102A18" w:rsidRPr="00F95D73" w:rsidRDefault="008327A7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1</w:t>
      </w:r>
      <w:r w:rsidR="007B23A2" w:rsidRPr="00F95D73">
        <w:rPr>
          <w:rFonts w:ascii="Times New Roman" w:hAnsi="Times New Roman" w:cs="Times New Roman"/>
          <w:sz w:val="24"/>
          <w:szCs w:val="24"/>
        </w:rPr>
        <w:t>) p</w:t>
      </w:r>
      <w:r w:rsidR="004E5CDD" w:rsidRPr="00F95D73">
        <w:rPr>
          <w:rFonts w:ascii="Times New Roman" w:hAnsi="Times New Roman" w:cs="Times New Roman"/>
          <w:sz w:val="24"/>
          <w:szCs w:val="24"/>
        </w:rPr>
        <w:t>rzestrzegać przepisów sanitarno-</w:t>
      </w:r>
      <w:r w:rsidR="007B23A2" w:rsidRPr="00F95D73">
        <w:rPr>
          <w:rFonts w:ascii="Times New Roman" w:hAnsi="Times New Roman" w:cs="Times New Roman"/>
          <w:sz w:val="24"/>
          <w:szCs w:val="24"/>
        </w:rPr>
        <w:t>epidemiologicznych;</w:t>
      </w:r>
    </w:p>
    <w:p w14:paraId="650B148F" w14:textId="77777777" w:rsidR="00102A18" w:rsidRPr="00F95D73" w:rsidRDefault="008327A7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</w:t>
      </w:r>
      <w:r w:rsidR="007B23A2" w:rsidRPr="00F95D73">
        <w:rPr>
          <w:rFonts w:ascii="Times New Roman" w:hAnsi="Times New Roman" w:cs="Times New Roman"/>
          <w:sz w:val="24"/>
          <w:szCs w:val="24"/>
        </w:rPr>
        <w:t>) s</w:t>
      </w:r>
      <w:r w:rsidR="00102A18" w:rsidRPr="00F95D73">
        <w:rPr>
          <w:rFonts w:ascii="Times New Roman" w:hAnsi="Times New Roman" w:cs="Times New Roman"/>
          <w:sz w:val="24"/>
          <w:szCs w:val="24"/>
        </w:rPr>
        <w:t xml:space="preserve">kładować obornik </w:t>
      </w:r>
      <w:r w:rsidR="00FF2EC7" w:rsidRPr="00F95D73">
        <w:rPr>
          <w:rFonts w:ascii="Times New Roman" w:hAnsi="Times New Roman" w:cs="Times New Roman"/>
          <w:sz w:val="24"/>
          <w:szCs w:val="24"/>
        </w:rPr>
        <w:t>na terenie płaskim</w:t>
      </w:r>
      <w:r w:rsidR="00020D30" w:rsidRPr="00F95D73">
        <w:rPr>
          <w:rFonts w:ascii="Times New Roman" w:hAnsi="Times New Roman" w:cs="Times New Roman"/>
          <w:sz w:val="24"/>
          <w:szCs w:val="24"/>
        </w:rPr>
        <w:t xml:space="preserve">, poza płytą obornikową, </w:t>
      </w:r>
      <w:r w:rsidR="00FF2EC7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BA7F64" w:rsidRPr="00F95D73">
        <w:rPr>
          <w:rFonts w:ascii="Times New Roman" w:hAnsi="Times New Roman" w:cs="Times New Roman"/>
          <w:sz w:val="24"/>
          <w:szCs w:val="24"/>
        </w:rPr>
        <w:t>w odległości co najmniej 2</w:t>
      </w:r>
      <w:r w:rsidR="00102A18" w:rsidRPr="00F95D73">
        <w:rPr>
          <w:rFonts w:ascii="Times New Roman" w:hAnsi="Times New Roman" w:cs="Times New Roman"/>
          <w:sz w:val="24"/>
          <w:szCs w:val="24"/>
        </w:rPr>
        <w:t>0 m od linii rozgraniczającej ni</w:t>
      </w:r>
      <w:r w:rsidR="00FF2EC7" w:rsidRPr="00F95D73">
        <w:rPr>
          <w:rFonts w:ascii="Times New Roman" w:hAnsi="Times New Roman" w:cs="Times New Roman"/>
          <w:sz w:val="24"/>
          <w:szCs w:val="24"/>
        </w:rPr>
        <w:t>eruchomości,</w:t>
      </w:r>
      <w:r w:rsidR="00102A18" w:rsidRPr="00F95D73">
        <w:rPr>
          <w:rFonts w:ascii="Times New Roman" w:hAnsi="Times New Roman" w:cs="Times New Roman"/>
          <w:sz w:val="24"/>
          <w:szCs w:val="24"/>
        </w:rPr>
        <w:t xml:space="preserve"> tak aby odcieki nie mogły przedostawać się na</w:t>
      </w:r>
      <w:r w:rsidR="007B23A2" w:rsidRPr="00F95D73">
        <w:rPr>
          <w:rFonts w:ascii="Times New Roman" w:hAnsi="Times New Roman" w:cs="Times New Roman"/>
          <w:sz w:val="24"/>
          <w:szCs w:val="24"/>
        </w:rPr>
        <w:t xml:space="preserve"> teren sąsiednich nieruchomości;</w:t>
      </w:r>
    </w:p>
    <w:p w14:paraId="75209CCB" w14:textId="77777777" w:rsidR="00677919" w:rsidRPr="00F95D73" w:rsidRDefault="008327A7" w:rsidP="00C05C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hAnsi="Times New Roman" w:cs="Times New Roman"/>
          <w:sz w:val="24"/>
          <w:szCs w:val="24"/>
        </w:rPr>
        <w:t>3</w:t>
      </w:r>
      <w:r w:rsidR="00677919" w:rsidRPr="00F95D73">
        <w:rPr>
          <w:rFonts w:ascii="Times New Roman" w:hAnsi="Times New Roman" w:cs="Times New Roman"/>
          <w:sz w:val="24"/>
          <w:szCs w:val="24"/>
        </w:rPr>
        <w:t>)</w:t>
      </w:r>
      <w:r w:rsidR="007B23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77919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ytwarzane podczas prowadzenia hodowli odpady i nieczystości muszą być gromadzone i usuwane zgodnie z obowiązującymi przepisami i nie powodować zanieczyszczenia terenu nieruchomości, jak również wód</w:t>
      </w:r>
      <w:r w:rsidR="007B23A2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powierzchniowych i podziemnych;</w:t>
      </w:r>
    </w:p>
    <w:p w14:paraId="7F2C18B2" w14:textId="77777777" w:rsidR="00102A18" w:rsidRPr="00F95D73" w:rsidRDefault="007B23A2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4) p</w:t>
      </w:r>
      <w:r w:rsidR="00102A18" w:rsidRPr="00F95D73">
        <w:rPr>
          <w:rFonts w:ascii="Times New Roman" w:hAnsi="Times New Roman" w:cs="Times New Roman"/>
          <w:sz w:val="24"/>
          <w:szCs w:val="24"/>
        </w:rPr>
        <w:t xml:space="preserve">rzeprowadzać deratyzacje pomieszczeń, w których prowadzona jest hodowla zwierząt, dwa razy do roku wiosna i jesienią, za pomocą </w:t>
      </w:r>
      <w:r w:rsidR="00FF2EC7" w:rsidRPr="00F95D73">
        <w:rPr>
          <w:rFonts w:ascii="Times New Roman" w:hAnsi="Times New Roman" w:cs="Times New Roman"/>
          <w:sz w:val="24"/>
          <w:szCs w:val="24"/>
        </w:rPr>
        <w:t xml:space="preserve">środków </w:t>
      </w:r>
      <w:r w:rsidR="00102A18" w:rsidRPr="00F95D73">
        <w:rPr>
          <w:rFonts w:ascii="Times New Roman" w:hAnsi="Times New Roman" w:cs="Times New Roman"/>
          <w:sz w:val="24"/>
          <w:szCs w:val="24"/>
        </w:rPr>
        <w:t>dopuszczon</w:t>
      </w:r>
      <w:r w:rsidR="00FF2EC7" w:rsidRPr="00F95D73">
        <w:rPr>
          <w:rFonts w:ascii="Times New Roman" w:hAnsi="Times New Roman" w:cs="Times New Roman"/>
          <w:sz w:val="24"/>
          <w:szCs w:val="24"/>
        </w:rPr>
        <w:t>ych do obrotu handlowego</w:t>
      </w:r>
      <w:r w:rsidRPr="00F95D73">
        <w:rPr>
          <w:rFonts w:ascii="Times New Roman" w:hAnsi="Times New Roman" w:cs="Times New Roman"/>
          <w:sz w:val="24"/>
          <w:szCs w:val="24"/>
        </w:rPr>
        <w:t>;</w:t>
      </w:r>
    </w:p>
    <w:p w14:paraId="59BC55BB" w14:textId="77777777" w:rsidR="00102A18" w:rsidRPr="00F95D73" w:rsidRDefault="007B23A2" w:rsidP="00C05C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5) p</w:t>
      </w:r>
      <w:r w:rsidR="00FF2EC7" w:rsidRPr="00F95D73">
        <w:rPr>
          <w:rFonts w:ascii="Times New Roman" w:hAnsi="Times New Roman" w:cs="Times New Roman"/>
          <w:sz w:val="24"/>
          <w:szCs w:val="24"/>
        </w:rPr>
        <w:t xml:space="preserve">szczoły można hodować </w:t>
      </w:r>
      <w:r w:rsidR="00102A18" w:rsidRPr="00F95D73">
        <w:rPr>
          <w:rFonts w:ascii="Times New Roman" w:hAnsi="Times New Roman" w:cs="Times New Roman"/>
          <w:sz w:val="24"/>
          <w:szCs w:val="24"/>
        </w:rPr>
        <w:t>w ulach, ustawionych w odległości co najmniej 10 m od granicy nieruchomości w taki sposób, aby wylatujące i przylatujące pszczoły nie stanowiły uciążliwośc</w:t>
      </w:r>
      <w:r w:rsidR="00BE067F" w:rsidRPr="00F95D73">
        <w:rPr>
          <w:rFonts w:ascii="Times New Roman" w:hAnsi="Times New Roman" w:cs="Times New Roman"/>
          <w:sz w:val="24"/>
          <w:szCs w:val="24"/>
        </w:rPr>
        <w:t xml:space="preserve">i dla właścicieli nieruchomości </w:t>
      </w:r>
      <w:r w:rsidR="00102A18" w:rsidRPr="00F95D73">
        <w:rPr>
          <w:rFonts w:ascii="Times New Roman" w:hAnsi="Times New Roman" w:cs="Times New Roman"/>
          <w:sz w:val="24"/>
          <w:szCs w:val="24"/>
        </w:rPr>
        <w:t>sąsiednich.</w:t>
      </w:r>
    </w:p>
    <w:p w14:paraId="2931C485" w14:textId="77777777" w:rsidR="00102A18" w:rsidRPr="00F95D73" w:rsidRDefault="002C7169" w:rsidP="00C05C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132C22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77919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677919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zanieczyszczania terenu nieruchomości, domów, ulic i innych miejsc publicznych wydalinami zwierząt, karmą, ściółką lub innymi odpadami pochodzącymi z hodowli</w:t>
      </w:r>
      <w:r w:rsidR="00FF2EC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5F9B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</w:t>
      </w:r>
      <w:r w:rsidR="00FF2EC7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uprawy</w:t>
      </w:r>
      <w:r w:rsidR="000A5F9B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4CF722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1C4DF" w14:textId="77777777" w:rsidR="005C0865" w:rsidRPr="00F95D73" w:rsidRDefault="006D2C42" w:rsidP="005C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Rozdział IX</w:t>
      </w:r>
    </w:p>
    <w:p w14:paraId="52DA59AE" w14:textId="77777777" w:rsidR="002E2927" w:rsidRPr="00F95D73" w:rsidRDefault="002E2927" w:rsidP="005C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F4AAB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Osoby i podmioty uprawnione do przekazywania odpadów komunalnych do punktu</w:t>
      </w:r>
    </w:p>
    <w:p w14:paraId="68D04F85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selektywnego zbierania odpadów komunalnych</w:t>
      </w:r>
    </w:p>
    <w:p w14:paraId="1A879382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2B52C" w14:textId="77777777" w:rsidR="005C0865" w:rsidRPr="00F95D73" w:rsidRDefault="00AF18D1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132C22" w:rsidRPr="00F95D7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C0865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865" w:rsidRPr="00F95D73">
        <w:rPr>
          <w:rFonts w:ascii="Times New Roman" w:hAnsi="Times New Roman" w:cs="Times New Roman"/>
          <w:bCs/>
          <w:sz w:val="24"/>
          <w:szCs w:val="24"/>
        </w:rPr>
        <w:t>1.</w:t>
      </w:r>
      <w:r w:rsidR="005C0865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865" w:rsidRPr="00F95D73">
        <w:rPr>
          <w:rFonts w:ascii="Times New Roman" w:hAnsi="Times New Roman" w:cs="Times New Roman"/>
          <w:sz w:val="24"/>
          <w:szCs w:val="24"/>
        </w:rPr>
        <w:t>Uprawnionymi do przekazywania odpadów komunalnych do punktu</w:t>
      </w:r>
    </w:p>
    <w:p w14:paraId="5A5D35BF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selektywnego zbierania odpadów komunalnych, w ramach wnoszonej do </w:t>
      </w:r>
      <w:r w:rsidR="00AF18D1" w:rsidRPr="00F95D73">
        <w:rPr>
          <w:rFonts w:ascii="Times New Roman" w:hAnsi="Times New Roman" w:cs="Times New Roman"/>
          <w:sz w:val="24"/>
          <w:szCs w:val="24"/>
        </w:rPr>
        <w:t>Urzędu</w:t>
      </w:r>
      <w:r w:rsidRPr="00F95D73">
        <w:rPr>
          <w:rFonts w:ascii="Times New Roman" w:hAnsi="Times New Roman" w:cs="Times New Roman"/>
          <w:sz w:val="24"/>
          <w:szCs w:val="24"/>
        </w:rPr>
        <w:t xml:space="preserve"> Gminy w Łubiance opłaty za </w:t>
      </w:r>
      <w:r w:rsidR="008327A7" w:rsidRPr="00F95D73">
        <w:rPr>
          <w:rFonts w:ascii="Times New Roman" w:hAnsi="Times New Roman" w:cs="Times New Roman"/>
          <w:sz w:val="24"/>
          <w:szCs w:val="24"/>
        </w:rPr>
        <w:t>gospodarowanie odpadami komunalnymi</w:t>
      </w:r>
      <w:r w:rsidRPr="00F95D73">
        <w:rPr>
          <w:rFonts w:ascii="Times New Roman" w:hAnsi="Times New Roman" w:cs="Times New Roman"/>
          <w:sz w:val="24"/>
          <w:szCs w:val="24"/>
        </w:rPr>
        <w:t xml:space="preserve">, są osoby </w:t>
      </w:r>
      <w:r w:rsidR="00412868" w:rsidRPr="00F95D73">
        <w:rPr>
          <w:rFonts w:ascii="Times New Roman" w:hAnsi="Times New Roman" w:cs="Times New Roman"/>
          <w:sz w:val="24"/>
          <w:szCs w:val="24"/>
        </w:rPr>
        <w:t>za</w:t>
      </w:r>
      <w:r w:rsidR="00BD12DB" w:rsidRPr="00F95D73">
        <w:rPr>
          <w:rFonts w:ascii="Times New Roman" w:hAnsi="Times New Roman" w:cs="Times New Roman"/>
          <w:sz w:val="24"/>
          <w:szCs w:val="24"/>
        </w:rPr>
        <w:t>mieszkające</w:t>
      </w:r>
      <w:r w:rsidR="00412868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>na terenie</w:t>
      </w:r>
      <w:r w:rsidR="00412868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>gminy Łubianka, po okazaniu dokumentu</w:t>
      </w:r>
      <w:r w:rsidR="00412868" w:rsidRPr="00F95D73">
        <w:rPr>
          <w:rFonts w:ascii="Times New Roman" w:hAnsi="Times New Roman" w:cs="Times New Roman"/>
          <w:sz w:val="24"/>
          <w:szCs w:val="24"/>
        </w:rPr>
        <w:t xml:space="preserve"> tożsamości.</w:t>
      </w:r>
    </w:p>
    <w:p w14:paraId="44E3B548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2. Osoby posiadające prawo do korzystania z punktu selektywnego zbierania odpadów</w:t>
      </w:r>
    </w:p>
    <w:p w14:paraId="6EAE5D46" w14:textId="77777777" w:rsidR="005C0865" w:rsidRPr="00F95D73" w:rsidRDefault="007B347B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komunalnych, spełniające</w:t>
      </w:r>
      <w:r w:rsidR="005C0865" w:rsidRPr="00F95D73">
        <w:rPr>
          <w:rFonts w:ascii="Times New Roman" w:hAnsi="Times New Roman" w:cs="Times New Roman"/>
          <w:sz w:val="24"/>
          <w:szCs w:val="24"/>
        </w:rPr>
        <w:t xml:space="preserve"> warunki określone</w:t>
      </w:r>
      <w:r w:rsidR="00BD12DB" w:rsidRPr="00F95D73">
        <w:rPr>
          <w:rFonts w:ascii="Times New Roman" w:hAnsi="Times New Roman" w:cs="Times New Roman"/>
          <w:sz w:val="24"/>
          <w:szCs w:val="24"/>
        </w:rPr>
        <w:t xml:space="preserve"> w </w:t>
      </w:r>
      <w:r w:rsidR="005C0865" w:rsidRPr="00F95D73">
        <w:rPr>
          <w:rFonts w:ascii="Times New Roman" w:hAnsi="Times New Roman" w:cs="Times New Roman"/>
          <w:sz w:val="24"/>
          <w:szCs w:val="24"/>
        </w:rPr>
        <w:t>ust. 1, mogą zlecać na własny koszt osobie trzeciej, podmiotowi prowadzącemu działalnoś</w:t>
      </w:r>
      <w:r w:rsidR="00C540AC" w:rsidRPr="00F95D73">
        <w:rPr>
          <w:rFonts w:ascii="Times New Roman" w:hAnsi="Times New Roman" w:cs="Times New Roman"/>
          <w:sz w:val="24"/>
          <w:szCs w:val="24"/>
        </w:rPr>
        <w:t>ć gospodarczą</w:t>
      </w:r>
      <w:r w:rsidR="005C0865" w:rsidRPr="00F95D73">
        <w:rPr>
          <w:rFonts w:ascii="Times New Roman" w:hAnsi="Times New Roman" w:cs="Times New Roman"/>
          <w:sz w:val="24"/>
          <w:szCs w:val="24"/>
        </w:rPr>
        <w:t xml:space="preserve"> lub innym wyżej nie</w:t>
      </w:r>
    </w:p>
    <w:p w14:paraId="323D49A1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wymienionym podmiotom, usługę transportową odpadów</w:t>
      </w:r>
      <w:r w:rsidR="00C540AC" w:rsidRPr="00F95D73">
        <w:rPr>
          <w:rFonts w:ascii="Times New Roman" w:hAnsi="Times New Roman" w:cs="Times New Roman"/>
          <w:sz w:val="24"/>
          <w:szCs w:val="24"/>
        </w:rPr>
        <w:t xml:space="preserve"> komunalnych</w:t>
      </w:r>
      <w:r w:rsidRPr="00F95D73">
        <w:rPr>
          <w:rFonts w:ascii="Times New Roman" w:hAnsi="Times New Roman" w:cs="Times New Roman"/>
          <w:sz w:val="24"/>
          <w:szCs w:val="24"/>
        </w:rPr>
        <w:t xml:space="preserve"> p</w:t>
      </w:r>
      <w:r w:rsidR="00BD12DB" w:rsidRPr="00F95D73">
        <w:rPr>
          <w:rFonts w:ascii="Times New Roman" w:hAnsi="Times New Roman" w:cs="Times New Roman"/>
          <w:sz w:val="24"/>
          <w:szCs w:val="24"/>
        </w:rPr>
        <w:t xml:space="preserve">owstałych na ich nieruchomości, </w:t>
      </w:r>
      <w:r w:rsidRPr="00F95D73">
        <w:rPr>
          <w:rFonts w:ascii="Times New Roman" w:hAnsi="Times New Roman" w:cs="Times New Roman"/>
          <w:sz w:val="24"/>
          <w:szCs w:val="24"/>
        </w:rPr>
        <w:t>przy czym dostarczający musi przedłożyć pracownikow</w:t>
      </w:r>
      <w:r w:rsidR="00BD12DB" w:rsidRPr="00F95D73">
        <w:rPr>
          <w:rFonts w:ascii="Times New Roman" w:hAnsi="Times New Roman" w:cs="Times New Roman"/>
          <w:sz w:val="24"/>
          <w:szCs w:val="24"/>
        </w:rPr>
        <w:t xml:space="preserve">i punktu selektywnego zbierania </w:t>
      </w:r>
      <w:r w:rsidRPr="00F95D73">
        <w:rPr>
          <w:rFonts w:ascii="Times New Roman" w:hAnsi="Times New Roman" w:cs="Times New Roman"/>
          <w:sz w:val="24"/>
          <w:szCs w:val="24"/>
        </w:rPr>
        <w:t>odpadów komunalnych pisemne oświadczenie wystawione przez właściciela odpadów.</w:t>
      </w:r>
    </w:p>
    <w:p w14:paraId="743E816C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3. Przedstawiciele m.in. spółdzielni mieszkaniowych, </w:t>
      </w:r>
      <w:r w:rsidR="00AF18D1" w:rsidRPr="00F95D73">
        <w:rPr>
          <w:rFonts w:ascii="Times New Roman" w:hAnsi="Times New Roman" w:cs="Times New Roman"/>
          <w:sz w:val="24"/>
          <w:szCs w:val="24"/>
        </w:rPr>
        <w:t>zarządcy</w:t>
      </w:r>
      <w:r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="00AF18D1" w:rsidRPr="00F95D73">
        <w:rPr>
          <w:rFonts w:ascii="Times New Roman" w:hAnsi="Times New Roman" w:cs="Times New Roman"/>
          <w:sz w:val="24"/>
          <w:szCs w:val="24"/>
        </w:rPr>
        <w:t>nieruchomości</w:t>
      </w:r>
      <w:r w:rsidRPr="00F95D73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1CF80792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wspólnot mieszkaniowych usytuowany</w:t>
      </w:r>
      <w:r w:rsidR="00AF18D1" w:rsidRPr="00F95D73">
        <w:rPr>
          <w:rFonts w:ascii="Times New Roman" w:hAnsi="Times New Roman" w:cs="Times New Roman"/>
          <w:sz w:val="24"/>
          <w:szCs w:val="24"/>
        </w:rPr>
        <w:t>ch na terenie gminy Łubianka</w:t>
      </w:r>
      <w:r w:rsidRPr="00F95D73">
        <w:rPr>
          <w:rFonts w:ascii="Times New Roman" w:hAnsi="Times New Roman" w:cs="Times New Roman"/>
          <w:sz w:val="24"/>
          <w:szCs w:val="24"/>
        </w:rPr>
        <w:t>, na podstawie list</w:t>
      </w:r>
    </w:p>
    <w:p w14:paraId="72471EEA" w14:textId="77777777" w:rsidR="005C0865" w:rsidRPr="00F95D73" w:rsidRDefault="00AF18D1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określających</w:t>
      </w:r>
      <w:r w:rsidR="00CF521D" w:rsidRPr="00F95D73">
        <w:rPr>
          <w:rFonts w:ascii="Times New Roman" w:hAnsi="Times New Roman" w:cs="Times New Roman"/>
          <w:sz w:val="24"/>
          <w:szCs w:val="24"/>
        </w:rPr>
        <w:t>,</w:t>
      </w:r>
      <w:r w:rsidR="005C0865" w:rsidRPr="00F95D73">
        <w:rPr>
          <w:rFonts w:ascii="Times New Roman" w:hAnsi="Times New Roman" w:cs="Times New Roman"/>
          <w:sz w:val="24"/>
          <w:szCs w:val="24"/>
        </w:rPr>
        <w:t xml:space="preserve"> z których lokali mieszkalnych </w:t>
      </w:r>
      <w:r w:rsidRPr="00F95D73">
        <w:rPr>
          <w:rFonts w:ascii="Times New Roman" w:hAnsi="Times New Roman" w:cs="Times New Roman"/>
          <w:sz w:val="24"/>
          <w:szCs w:val="24"/>
        </w:rPr>
        <w:t>pochodzą</w:t>
      </w:r>
      <w:r w:rsidR="005C0865" w:rsidRPr="00F95D73">
        <w:rPr>
          <w:rFonts w:ascii="Times New Roman" w:hAnsi="Times New Roman" w:cs="Times New Roman"/>
          <w:sz w:val="24"/>
          <w:szCs w:val="24"/>
        </w:rPr>
        <w:t xml:space="preserve"> odpady komunalne, </w:t>
      </w:r>
      <w:r w:rsidRPr="00F95D73">
        <w:rPr>
          <w:rFonts w:ascii="Times New Roman" w:hAnsi="Times New Roman" w:cs="Times New Roman"/>
          <w:sz w:val="24"/>
          <w:szCs w:val="24"/>
        </w:rPr>
        <w:t>mogą</w:t>
      </w:r>
      <w:r w:rsidR="005C0865" w:rsidRPr="00F95D73">
        <w:rPr>
          <w:rFonts w:ascii="Times New Roman" w:hAnsi="Times New Roman" w:cs="Times New Roman"/>
          <w:sz w:val="24"/>
          <w:szCs w:val="24"/>
        </w:rPr>
        <w:t xml:space="preserve"> </w:t>
      </w:r>
      <w:r w:rsidRPr="00F95D73">
        <w:rPr>
          <w:rFonts w:ascii="Times New Roman" w:hAnsi="Times New Roman" w:cs="Times New Roman"/>
          <w:sz w:val="24"/>
          <w:szCs w:val="24"/>
        </w:rPr>
        <w:t>zlecać</w:t>
      </w:r>
      <w:r w:rsidR="005C0865" w:rsidRPr="00F95D73">
        <w:rPr>
          <w:rFonts w:ascii="Times New Roman" w:hAnsi="Times New Roman" w:cs="Times New Roman"/>
          <w:sz w:val="24"/>
          <w:szCs w:val="24"/>
        </w:rPr>
        <w:t xml:space="preserve"> ich</w:t>
      </w:r>
    </w:p>
    <w:p w14:paraId="2D79DDA9" w14:textId="77777777" w:rsidR="005C0865" w:rsidRPr="00F95D73" w:rsidRDefault="00AF18D1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dostawę</w:t>
      </w:r>
      <w:r w:rsidR="005C0865" w:rsidRPr="00F95D73">
        <w:rPr>
          <w:rFonts w:ascii="Times New Roman" w:hAnsi="Times New Roman" w:cs="Times New Roman"/>
          <w:sz w:val="24"/>
          <w:szCs w:val="24"/>
        </w:rPr>
        <w:t xml:space="preserve"> do punktu selektywnego zbierania odpadów komunalnych w ramach wnoszonej do</w:t>
      </w:r>
    </w:p>
    <w:p w14:paraId="3739708A" w14:textId="77777777" w:rsidR="005C0865" w:rsidRPr="00F95D73" w:rsidRDefault="00AF18D1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Urzędu Gminy w Łubiance</w:t>
      </w:r>
      <w:r w:rsidR="005C0865" w:rsidRPr="00F95D73">
        <w:rPr>
          <w:rFonts w:ascii="Times New Roman" w:hAnsi="Times New Roman" w:cs="Times New Roman"/>
          <w:sz w:val="24"/>
          <w:szCs w:val="24"/>
        </w:rPr>
        <w:t xml:space="preserve"> opłaty za </w:t>
      </w:r>
      <w:r w:rsidR="007B347B" w:rsidRPr="00F95D73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5C0865" w:rsidRPr="00F95D73">
        <w:rPr>
          <w:rFonts w:ascii="Times New Roman" w:hAnsi="Times New Roman" w:cs="Times New Roman"/>
          <w:sz w:val="24"/>
          <w:szCs w:val="24"/>
        </w:rPr>
        <w:t>:</w:t>
      </w:r>
    </w:p>
    <w:p w14:paraId="319F374C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1) odpadów budowlanych i rozbiórkowych </w:t>
      </w:r>
      <w:r w:rsidR="00AF18D1" w:rsidRPr="00F95D73">
        <w:rPr>
          <w:rFonts w:ascii="Times New Roman" w:hAnsi="Times New Roman" w:cs="Times New Roman"/>
          <w:sz w:val="24"/>
          <w:szCs w:val="24"/>
        </w:rPr>
        <w:t>stanowiących</w:t>
      </w:r>
      <w:r w:rsidRPr="00F95D73">
        <w:rPr>
          <w:rFonts w:ascii="Times New Roman" w:hAnsi="Times New Roman" w:cs="Times New Roman"/>
          <w:sz w:val="24"/>
          <w:szCs w:val="24"/>
        </w:rPr>
        <w:t xml:space="preserve"> odpady komunalne</w:t>
      </w:r>
    </w:p>
    <w:p w14:paraId="44193E4B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wytworzonych przez </w:t>
      </w:r>
      <w:r w:rsidR="00AF18D1" w:rsidRPr="00F95D73">
        <w:rPr>
          <w:rFonts w:ascii="Times New Roman" w:hAnsi="Times New Roman" w:cs="Times New Roman"/>
          <w:sz w:val="24"/>
          <w:szCs w:val="24"/>
        </w:rPr>
        <w:t>mieszkańców</w:t>
      </w:r>
      <w:r w:rsidRPr="00F95D73">
        <w:rPr>
          <w:rFonts w:ascii="Times New Roman" w:hAnsi="Times New Roman" w:cs="Times New Roman"/>
          <w:sz w:val="24"/>
          <w:szCs w:val="24"/>
        </w:rPr>
        <w:t xml:space="preserve">, </w:t>
      </w:r>
      <w:r w:rsidR="00AF18D1" w:rsidRPr="00F95D73">
        <w:rPr>
          <w:rFonts w:ascii="Times New Roman" w:hAnsi="Times New Roman" w:cs="Times New Roman"/>
          <w:sz w:val="24"/>
          <w:szCs w:val="24"/>
        </w:rPr>
        <w:t>pochodzące</w:t>
      </w:r>
      <w:r w:rsidRPr="00F95D73">
        <w:rPr>
          <w:rFonts w:ascii="Times New Roman" w:hAnsi="Times New Roman" w:cs="Times New Roman"/>
          <w:sz w:val="24"/>
          <w:szCs w:val="24"/>
        </w:rPr>
        <w:t xml:space="preserve"> z drobnych remontów </w:t>
      </w:r>
      <w:r w:rsidR="00AF18D1" w:rsidRPr="00F95D73">
        <w:rPr>
          <w:rFonts w:ascii="Times New Roman" w:hAnsi="Times New Roman" w:cs="Times New Roman"/>
          <w:sz w:val="24"/>
          <w:szCs w:val="24"/>
        </w:rPr>
        <w:t>nieruchomości</w:t>
      </w:r>
    </w:p>
    <w:p w14:paraId="17779B5D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zamieszkałych, w </w:t>
      </w:r>
      <w:r w:rsidR="00AF18D1" w:rsidRPr="00F95D73">
        <w:rPr>
          <w:rFonts w:ascii="Times New Roman" w:hAnsi="Times New Roman" w:cs="Times New Roman"/>
          <w:sz w:val="24"/>
          <w:szCs w:val="24"/>
        </w:rPr>
        <w:t>ilości</w:t>
      </w:r>
      <w:r w:rsidR="003054FB" w:rsidRPr="00F95D73">
        <w:rPr>
          <w:rFonts w:ascii="Times New Roman" w:hAnsi="Times New Roman" w:cs="Times New Roman"/>
          <w:sz w:val="24"/>
          <w:szCs w:val="24"/>
        </w:rPr>
        <w:t xml:space="preserve"> do 10</w:t>
      </w:r>
      <w:r w:rsidRPr="00F95D73">
        <w:rPr>
          <w:rFonts w:ascii="Times New Roman" w:hAnsi="Times New Roman" w:cs="Times New Roman"/>
          <w:sz w:val="24"/>
          <w:szCs w:val="24"/>
        </w:rPr>
        <w:t>00 k</w:t>
      </w:r>
      <w:r w:rsidR="0014431C" w:rsidRPr="00F95D73">
        <w:rPr>
          <w:rFonts w:ascii="Times New Roman" w:hAnsi="Times New Roman" w:cs="Times New Roman"/>
          <w:sz w:val="24"/>
          <w:szCs w:val="24"/>
        </w:rPr>
        <w:t>g na gospodarstwo domowe w</w:t>
      </w:r>
      <w:r w:rsidRPr="00F95D73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629009A3" w14:textId="77777777" w:rsidR="005C0865" w:rsidRPr="00F95D73" w:rsidRDefault="005C0865" w:rsidP="005C0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kalendarzowym;</w:t>
      </w:r>
    </w:p>
    <w:p w14:paraId="4ACE9DA9" w14:textId="77777777" w:rsidR="005C0865" w:rsidRPr="00F95D73" w:rsidRDefault="005C0865" w:rsidP="00AF1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2) </w:t>
      </w:r>
      <w:r w:rsidR="00AF18D1" w:rsidRPr="00F95D73">
        <w:rPr>
          <w:rFonts w:ascii="Times New Roman" w:hAnsi="Times New Roman" w:cs="Times New Roman"/>
          <w:sz w:val="24"/>
          <w:szCs w:val="24"/>
        </w:rPr>
        <w:t>innych wymienionych w regulaminie Punktu Selektywnego Zbierania Odpadów Komunalnych.</w:t>
      </w:r>
    </w:p>
    <w:p w14:paraId="7383485D" w14:textId="77777777" w:rsidR="005C0865" w:rsidRPr="00F95D73" w:rsidRDefault="005C0865" w:rsidP="002E292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7C0E2D" w14:textId="77777777" w:rsidR="00EF1F44" w:rsidRPr="00F95D73" w:rsidRDefault="00EF1F44" w:rsidP="00EF1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Rozdział X</w:t>
      </w:r>
    </w:p>
    <w:p w14:paraId="48388786" w14:textId="77777777" w:rsidR="00EF1F44" w:rsidRPr="00F95D73" w:rsidRDefault="00EF1F44" w:rsidP="00EF1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3FBD8" w14:textId="77777777" w:rsidR="00EF1F44" w:rsidRPr="00F95D73" w:rsidRDefault="00EF1F44" w:rsidP="00EF1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Opłaty</w:t>
      </w:r>
    </w:p>
    <w:p w14:paraId="02D150FC" w14:textId="77777777" w:rsidR="00EF1F44" w:rsidRPr="00F95D73" w:rsidRDefault="00EF1F44" w:rsidP="00EF1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C79E9" w14:textId="77777777" w:rsidR="00B00E8F" w:rsidRPr="00F95D73" w:rsidRDefault="00D309C4" w:rsidP="00EF1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="00EF1F44" w:rsidRPr="00F95D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51274" w:rsidRPr="00F95D73">
        <w:rPr>
          <w:rFonts w:ascii="Times New Roman" w:hAnsi="Times New Roman" w:cs="Times New Roman"/>
          <w:bCs/>
          <w:sz w:val="24"/>
          <w:szCs w:val="24"/>
        </w:rPr>
        <w:t>1</w:t>
      </w:r>
      <w:r w:rsidR="00EF1F44" w:rsidRPr="00F95D73">
        <w:rPr>
          <w:rFonts w:ascii="Times New Roman" w:hAnsi="Times New Roman" w:cs="Times New Roman"/>
          <w:sz w:val="24"/>
          <w:szCs w:val="24"/>
        </w:rPr>
        <w:t>. W razie niezłożenia deklaracji o wysokości opłaty za gospodarowanie odpadami komunalnymi albo uzasadnionych wątpliwościach</w:t>
      </w:r>
      <w:r w:rsidR="00A84A1C" w:rsidRPr="00F95D73">
        <w:rPr>
          <w:rFonts w:ascii="Times New Roman" w:hAnsi="Times New Roman" w:cs="Times New Roman"/>
          <w:sz w:val="24"/>
          <w:szCs w:val="24"/>
        </w:rPr>
        <w:t>,</w:t>
      </w:r>
      <w:r w:rsidR="00EF1F44" w:rsidRPr="00F95D73">
        <w:rPr>
          <w:rFonts w:ascii="Times New Roman" w:hAnsi="Times New Roman" w:cs="Times New Roman"/>
          <w:sz w:val="24"/>
          <w:szCs w:val="24"/>
        </w:rPr>
        <w:t xml:space="preserve"> co do danych zawartych w deklaracji Wójt określa, w drodze decyzji, wysokość opłaty za gospodarowanie odpadami komunalnymi, biorą</w:t>
      </w:r>
      <w:r w:rsidR="00B00E8F" w:rsidRPr="00F95D73">
        <w:rPr>
          <w:rFonts w:ascii="Times New Roman" w:hAnsi="Times New Roman" w:cs="Times New Roman"/>
          <w:sz w:val="24"/>
          <w:szCs w:val="24"/>
        </w:rPr>
        <w:t>c pod uwagę ustalone stany faktyczne.</w:t>
      </w:r>
    </w:p>
    <w:p w14:paraId="667DB97C" w14:textId="3CBCCA4B" w:rsidR="00EF1F44" w:rsidRPr="00F95D73" w:rsidRDefault="00651274" w:rsidP="003A3C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2. </w:t>
      </w:r>
      <w:r w:rsidR="003A3CC4" w:rsidRPr="00F95D73">
        <w:rPr>
          <w:rFonts w:ascii="Times New Roman" w:hAnsi="Times New Roman" w:cs="Times New Roman"/>
          <w:sz w:val="24"/>
          <w:szCs w:val="24"/>
        </w:rPr>
        <w:t>W przypadku zmiany danych zawartych w złożonej deklaracji, będących podstawą ustalenia wysokości należnej opłaty, właściciel nieruchomości obowiązany jest złożyć nową deklarację w terminie do 10 dnia miesiąca następującego po miesiącu, w którym nastąpiła zmian. Opłatę za gospodarowanie odpadami komunalnymi w zmienionej wysokości uiszcza się za miesiąc, w którym nastąpiła zmiana.</w:t>
      </w:r>
    </w:p>
    <w:p w14:paraId="0041B2BA" w14:textId="77777777" w:rsidR="00EF1F44" w:rsidRPr="00F95D73" w:rsidRDefault="00651274" w:rsidP="003A3C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3</w:t>
      </w:r>
      <w:r w:rsidR="004815B5" w:rsidRPr="00F95D73">
        <w:rPr>
          <w:rFonts w:ascii="Times New Roman" w:hAnsi="Times New Roman" w:cs="Times New Roman"/>
          <w:sz w:val="24"/>
          <w:szCs w:val="24"/>
        </w:rPr>
        <w:t>. Rada Gminy w Łubiance</w:t>
      </w:r>
      <w:r w:rsidR="00EF1F44" w:rsidRPr="00F95D73">
        <w:rPr>
          <w:rFonts w:ascii="Times New Roman" w:hAnsi="Times New Roman" w:cs="Times New Roman"/>
          <w:sz w:val="24"/>
          <w:szCs w:val="24"/>
        </w:rPr>
        <w:t>, stosowną uchwałą, ustali stawki opłat za gospodarowanie odpadami komunalnymi od właścicieli nieruchomości, na których zamieszkują stale mieszkańcy.</w:t>
      </w:r>
    </w:p>
    <w:p w14:paraId="73723387" w14:textId="77777777" w:rsidR="00EF1F44" w:rsidRPr="00F95D73" w:rsidRDefault="00651274" w:rsidP="00EF1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4</w:t>
      </w:r>
      <w:r w:rsidR="00EF1F44" w:rsidRPr="00F95D73">
        <w:rPr>
          <w:rFonts w:ascii="Times New Roman" w:hAnsi="Times New Roman" w:cs="Times New Roman"/>
          <w:sz w:val="24"/>
          <w:szCs w:val="24"/>
        </w:rPr>
        <w:t>. Naliczana opłata będzie uzależniona od liczby miesz</w:t>
      </w:r>
      <w:r w:rsidR="004815B5" w:rsidRPr="00F95D73">
        <w:rPr>
          <w:rFonts w:ascii="Times New Roman" w:hAnsi="Times New Roman" w:cs="Times New Roman"/>
          <w:sz w:val="24"/>
          <w:szCs w:val="24"/>
        </w:rPr>
        <w:t>kańców</w:t>
      </w:r>
      <w:r w:rsidR="00B00E8F" w:rsidRPr="00F95D73">
        <w:rPr>
          <w:rFonts w:ascii="Times New Roman" w:hAnsi="Times New Roman" w:cs="Times New Roman"/>
          <w:sz w:val="24"/>
          <w:szCs w:val="24"/>
        </w:rPr>
        <w:t>,</w:t>
      </w:r>
      <w:r w:rsidR="004815B5" w:rsidRPr="00F95D73">
        <w:rPr>
          <w:rFonts w:ascii="Times New Roman" w:hAnsi="Times New Roman" w:cs="Times New Roman"/>
          <w:sz w:val="24"/>
          <w:szCs w:val="24"/>
        </w:rPr>
        <w:t xml:space="preserve"> osób zamieszkujących daną</w:t>
      </w:r>
    </w:p>
    <w:p w14:paraId="7F2FB774" w14:textId="77777777" w:rsidR="00EF1F44" w:rsidRPr="00F95D73" w:rsidRDefault="00EF1F44" w:rsidP="00EF1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Pr="00F95D73">
        <w:rPr>
          <w:rFonts w:ascii="Times New Roman" w:hAnsi="Times New Roman" w:cs="Times New Roman"/>
          <w:bCs/>
          <w:iCs/>
          <w:sz w:val="24"/>
          <w:szCs w:val="24"/>
        </w:rPr>
        <w:t>(wskazanych w deklaracji właściciela nieruchomości).</w:t>
      </w:r>
    </w:p>
    <w:p w14:paraId="649DDDA4" w14:textId="4D7E055C" w:rsidR="00EF1F44" w:rsidRPr="00F95D73" w:rsidRDefault="00651274" w:rsidP="00EF1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t>5.</w:t>
      </w:r>
      <w:r w:rsidR="00EF1F44" w:rsidRPr="00F95D73">
        <w:rPr>
          <w:rFonts w:ascii="Times New Roman" w:hAnsi="Times New Roman" w:cs="Times New Roman"/>
          <w:sz w:val="24"/>
          <w:szCs w:val="24"/>
        </w:rPr>
        <w:t xml:space="preserve"> Właściciel nieruchomości, który zadeklaruje oddawanie odpadów komunalnych niesegregowanych zobowiązany będzie do uiszczenia opłaty za wywóz odpadów w </w:t>
      </w:r>
      <w:r w:rsidR="00BA7F64" w:rsidRPr="00F95D73">
        <w:rPr>
          <w:rFonts w:ascii="Times New Roman" w:hAnsi="Times New Roman" w:cs="Times New Roman"/>
          <w:sz w:val="24"/>
          <w:szCs w:val="24"/>
        </w:rPr>
        <w:t xml:space="preserve">zwiększonej </w:t>
      </w:r>
      <w:r w:rsidR="00EF1F44" w:rsidRPr="00F95D73">
        <w:rPr>
          <w:rFonts w:ascii="Times New Roman" w:hAnsi="Times New Roman" w:cs="Times New Roman"/>
          <w:bCs/>
          <w:iCs/>
          <w:sz w:val="24"/>
          <w:szCs w:val="24"/>
        </w:rPr>
        <w:t xml:space="preserve">wysokości </w:t>
      </w:r>
      <w:r w:rsidR="00FF09B5" w:rsidRPr="00F95D73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EF1F44" w:rsidRPr="00F95D73">
        <w:rPr>
          <w:rFonts w:ascii="Times New Roman" w:hAnsi="Times New Roman" w:cs="Times New Roman"/>
          <w:bCs/>
          <w:iCs/>
          <w:sz w:val="24"/>
          <w:szCs w:val="24"/>
        </w:rPr>
        <w:t>00% kwoty ustalonej.</w:t>
      </w:r>
    </w:p>
    <w:p w14:paraId="70E3849C" w14:textId="636346A3" w:rsidR="00503D62" w:rsidRPr="00F95D73" w:rsidRDefault="00651274" w:rsidP="00EF1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F1F44" w:rsidRPr="00F95D73">
        <w:rPr>
          <w:rFonts w:ascii="Times New Roman" w:hAnsi="Times New Roman" w:cs="Times New Roman"/>
          <w:sz w:val="24"/>
          <w:szCs w:val="24"/>
        </w:rPr>
        <w:t>. W przypadku budynków wielolokalowych</w:t>
      </w:r>
      <w:r w:rsidR="00456D1D" w:rsidRPr="00F95D73">
        <w:rPr>
          <w:rFonts w:ascii="Times New Roman" w:hAnsi="Times New Roman" w:cs="Times New Roman"/>
          <w:sz w:val="24"/>
          <w:szCs w:val="24"/>
        </w:rPr>
        <w:t>, dla których nie powołano wspólnoty mieszkaniowej bądź spółdzielni mieszkaniowej z</w:t>
      </w:r>
      <w:r w:rsidR="00EF1F44" w:rsidRPr="00F95D73">
        <w:rPr>
          <w:rFonts w:ascii="Times New Roman" w:hAnsi="Times New Roman" w:cs="Times New Roman"/>
          <w:sz w:val="24"/>
          <w:szCs w:val="24"/>
        </w:rPr>
        <w:t>obowiązanym do złożenia deklaracji i ponoszenia opłat zgodnie z uchwała Rady Gminy są właściciele</w:t>
      </w:r>
      <w:r w:rsidR="008F6E42" w:rsidRPr="00F95D73">
        <w:rPr>
          <w:rFonts w:ascii="Times New Roman" w:hAnsi="Times New Roman" w:cs="Times New Roman"/>
          <w:sz w:val="24"/>
          <w:szCs w:val="24"/>
        </w:rPr>
        <w:t>,</w:t>
      </w:r>
      <w:r w:rsidR="00EF1F44" w:rsidRPr="00F95D73">
        <w:rPr>
          <w:rFonts w:ascii="Times New Roman" w:hAnsi="Times New Roman" w:cs="Times New Roman"/>
          <w:sz w:val="24"/>
          <w:szCs w:val="24"/>
        </w:rPr>
        <w:t xml:space="preserve"> poszczególnych lokali mieszkaniowych.</w:t>
      </w:r>
    </w:p>
    <w:p w14:paraId="77F5D666" w14:textId="77777777" w:rsidR="00E84054" w:rsidRPr="00F95D73" w:rsidRDefault="00E84054" w:rsidP="0065127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2EF906" w14:textId="77777777" w:rsidR="0015715F" w:rsidRPr="00F95D73" w:rsidRDefault="006D2C42" w:rsidP="00C05C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</w:t>
      </w:r>
      <w:r w:rsidR="00730BF5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14:paraId="7E14194B" w14:textId="77777777" w:rsidR="002E2927" w:rsidRPr="00F95D73" w:rsidRDefault="002E2927" w:rsidP="00C05C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B4256" w14:textId="77777777" w:rsidR="0015715F" w:rsidRPr="00F95D73" w:rsidRDefault="0015715F" w:rsidP="00C05C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Obszary podlegające obowiązkowej deratyzacji oraz terminy jej przeprowadzania</w:t>
      </w:r>
    </w:p>
    <w:p w14:paraId="04CCD342" w14:textId="77777777" w:rsidR="00C05C4F" w:rsidRPr="00F95D73" w:rsidRDefault="00C05C4F" w:rsidP="00C05C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141AD" w14:textId="77777777" w:rsidR="0015715F" w:rsidRPr="00F95D73" w:rsidRDefault="00D309C4" w:rsidP="00C05C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36.</w:t>
      </w:r>
      <w:r w:rsidR="0015715F" w:rsidRPr="00F95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1. Właściciele nieruchomości zobowiązani są przeprowadzać okresową deratyzację miejsc i pomieszczeń, a w szczególności takich jak:</w:t>
      </w:r>
    </w:p>
    <w:p w14:paraId="36D15441" w14:textId="77777777" w:rsidR="0015715F" w:rsidRPr="00F95D73" w:rsidRDefault="00347DEE" w:rsidP="00347D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730BF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węzły cieplne i przyłącza;</w:t>
      </w:r>
    </w:p>
    <w:p w14:paraId="179A0341" w14:textId="77777777" w:rsidR="00347DEE" w:rsidRPr="00F95D73" w:rsidRDefault="00347DEE" w:rsidP="00347D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730BF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korytarze piwniczne;</w:t>
      </w:r>
    </w:p>
    <w:p w14:paraId="0A7B8C97" w14:textId="77777777" w:rsidR="0015715F" w:rsidRPr="00F95D73" w:rsidRDefault="00347DEE" w:rsidP="00347D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zsypy i komory </w:t>
      </w:r>
      <w:r w:rsidR="00730BF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zsypowe;</w:t>
      </w:r>
    </w:p>
    <w:p w14:paraId="40CD2445" w14:textId="77777777" w:rsidR="0015715F" w:rsidRPr="00F95D73" w:rsidRDefault="00347DEE" w:rsidP="00347D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730BF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osłony śmietnikowe;</w:t>
      </w:r>
    </w:p>
    <w:p w14:paraId="18F53360" w14:textId="77777777" w:rsidR="0015715F" w:rsidRPr="00F95D73" w:rsidRDefault="0015715F" w:rsidP="00C05C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2. Obowiązkową deratyzację wykonuje się corocznie w terminach:</w:t>
      </w:r>
    </w:p>
    <w:p w14:paraId="11C0A838" w14:textId="77777777" w:rsidR="0015715F" w:rsidRPr="00F95D73" w:rsidRDefault="00347DEE" w:rsidP="00347D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730BF5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od 1 do 31 marca;</w:t>
      </w:r>
    </w:p>
    <w:p w14:paraId="2702249E" w14:textId="77777777" w:rsidR="00AB7DF2" w:rsidRPr="00F95D73" w:rsidRDefault="00347DEE" w:rsidP="00C05C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15715F"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>od 1 do 30</w:t>
      </w:r>
      <w:r w:rsidRPr="00F9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listopada.</w:t>
      </w:r>
    </w:p>
    <w:p w14:paraId="184384B0" w14:textId="77777777" w:rsidR="00C05C4F" w:rsidRPr="00F95D73" w:rsidRDefault="00C05C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05C4F" w:rsidRPr="00F95D73" w:rsidSect="00E715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AEBC" w14:textId="77777777" w:rsidR="00E715F2" w:rsidRDefault="00E715F2" w:rsidP="00FB4515">
      <w:pPr>
        <w:spacing w:after="0" w:line="240" w:lineRule="auto"/>
      </w:pPr>
      <w:r>
        <w:separator/>
      </w:r>
    </w:p>
  </w:endnote>
  <w:endnote w:type="continuationSeparator" w:id="0">
    <w:p w14:paraId="06791891" w14:textId="77777777" w:rsidR="00E715F2" w:rsidRDefault="00E715F2" w:rsidP="00FB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929128"/>
      <w:docPartObj>
        <w:docPartGallery w:val="Page Numbers (Bottom of Page)"/>
        <w:docPartUnique/>
      </w:docPartObj>
    </w:sdtPr>
    <w:sdtEndPr/>
    <w:sdtContent>
      <w:p w14:paraId="303CEE5D" w14:textId="77777777" w:rsidR="007B23A2" w:rsidRDefault="00235757">
        <w:pPr>
          <w:pStyle w:val="Stopka"/>
          <w:jc w:val="right"/>
        </w:pPr>
        <w:r>
          <w:fldChar w:fldCharType="begin"/>
        </w:r>
        <w:r w:rsidR="007B23A2">
          <w:instrText>PAGE   \* MERGEFORMAT</w:instrText>
        </w:r>
        <w:r>
          <w:fldChar w:fldCharType="separate"/>
        </w:r>
        <w:r w:rsidR="00894715">
          <w:rPr>
            <w:noProof/>
          </w:rPr>
          <w:t>12</w:t>
        </w:r>
        <w:r>
          <w:fldChar w:fldCharType="end"/>
        </w:r>
      </w:p>
    </w:sdtContent>
  </w:sdt>
  <w:p w14:paraId="2C913715" w14:textId="77777777" w:rsidR="007B23A2" w:rsidRDefault="007B2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38FD" w14:textId="77777777" w:rsidR="00E715F2" w:rsidRDefault="00E715F2" w:rsidP="00FB4515">
      <w:pPr>
        <w:spacing w:after="0" w:line="240" w:lineRule="auto"/>
      </w:pPr>
      <w:r>
        <w:separator/>
      </w:r>
    </w:p>
  </w:footnote>
  <w:footnote w:type="continuationSeparator" w:id="0">
    <w:p w14:paraId="441A8882" w14:textId="77777777" w:rsidR="00E715F2" w:rsidRDefault="00E715F2" w:rsidP="00FB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91CEF"/>
    <w:multiLevelType w:val="hybridMultilevel"/>
    <w:tmpl w:val="49AEF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A60E7"/>
    <w:multiLevelType w:val="hybridMultilevel"/>
    <w:tmpl w:val="829AE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44681">
    <w:abstractNumId w:val="0"/>
  </w:num>
  <w:num w:numId="2" w16cid:durableId="19623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5F"/>
    <w:rsid w:val="00020D30"/>
    <w:rsid w:val="0002225A"/>
    <w:rsid w:val="000304DE"/>
    <w:rsid w:val="00054750"/>
    <w:rsid w:val="00060B0B"/>
    <w:rsid w:val="0007607B"/>
    <w:rsid w:val="000813BC"/>
    <w:rsid w:val="0009203E"/>
    <w:rsid w:val="000A3C4C"/>
    <w:rsid w:val="000A5F9B"/>
    <w:rsid w:val="000B467E"/>
    <w:rsid w:val="000C3AD7"/>
    <w:rsid w:val="000C4F03"/>
    <w:rsid w:val="000D0A30"/>
    <w:rsid w:val="000D477B"/>
    <w:rsid w:val="000E20F4"/>
    <w:rsid w:val="00102A18"/>
    <w:rsid w:val="00106183"/>
    <w:rsid w:val="0012199A"/>
    <w:rsid w:val="00127F9D"/>
    <w:rsid w:val="00132C22"/>
    <w:rsid w:val="00135B71"/>
    <w:rsid w:val="0014431C"/>
    <w:rsid w:val="00144AEA"/>
    <w:rsid w:val="00156725"/>
    <w:rsid w:val="0015715F"/>
    <w:rsid w:val="00161E5F"/>
    <w:rsid w:val="001714D1"/>
    <w:rsid w:val="00182076"/>
    <w:rsid w:val="00182923"/>
    <w:rsid w:val="001844C0"/>
    <w:rsid w:val="001A477A"/>
    <w:rsid w:val="001C3FF3"/>
    <w:rsid w:val="001D7F3C"/>
    <w:rsid w:val="001E10F8"/>
    <w:rsid w:val="001E76BD"/>
    <w:rsid w:val="001E76DE"/>
    <w:rsid w:val="00205BA2"/>
    <w:rsid w:val="0022117D"/>
    <w:rsid w:val="00235757"/>
    <w:rsid w:val="002418A0"/>
    <w:rsid w:val="00242C1C"/>
    <w:rsid w:val="0026127A"/>
    <w:rsid w:val="00261595"/>
    <w:rsid w:val="002700F3"/>
    <w:rsid w:val="002707FB"/>
    <w:rsid w:val="002808C3"/>
    <w:rsid w:val="00290EA4"/>
    <w:rsid w:val="002B2BC1"/>
    <w:rsid w:val="002B5117"/>
    <w:rsid w:val="002C41F0"/>
    <w:rsid w:val="002C7169"/>
    <w:rsid w:val="002E1CD6"/>
    <w:rsid w:val="002E2029"/>
    <w:rsid w:val="002E2927"/>
    <w:rsid w:val="002E4F8A"/>
    <w:rsid w:val="002F0BBD"/>
    <w:rsid w:val="00300F6A"/>
    <w:rsid w:val="0030123B"/>
    <w:rsid w:val="003023ED"/>
    <w:rsid w:val="003054FB"/>
    <w:rsid w:val="003110E4"/>
    <w:rsid w:val="00313372"/>
    <w:rsid w:val="003201D2"/>
    <w:rsid w:val="0033099E"/>
    <w:rsid w:val="00331BC0"/>
    <w:rsid w:val="00334A22"/>
    <w:rsid w:val="003409FC"/>
    <w:rsid w:val="00343A58"/>
    <w:rsid w:val="003456BD"/>
    <w:rsid w:val="00347DEE"/>
    <w:rsid w:val="00347E6F"/>
    <w:rsid w:val="0035178C"/>
    <w:rsid w:val="003602C5"/>
    <w:rsid w:val="00364541"/>
    <w:rsid w:val="00364CE3"/>
    <w:rsid w:val="003650B8"/>
    <w:rsid w:val="003740BB"/>
    <w:rsid w:val="0039504A"/>
    <w:rsid w:val="00397388"/>
    <w:rsid w:val="003A3CC4"/>
    <w:rsid w:val="003B2963"/>
    <w:rsid w:val="003B3507"/>
    <w:rsid w:val="003C699E"/>
    <w:rsid w:val="003D0896"/>
    <w:rsid w:val="003D0E32"/>
    <w:rsid w:val="003E05E9"/>
    <w:rsid w:val="003F50BB"/>
    <w:rsid w:val="00400D10"/>
    <w:rsid w:val="00402A30"/>
    <w:rsid w:val="00410F1E"/>
    <w:rsid w:val="00411F58"/>
    <w:rsid w:val="00412868"/>
    <w:rsid w:val="004216AA"/>
    <w:rsid w:val="004247A7"/>
    <w:rsid w:val="0043461F"/>
    <w:rsid w:val="00456D1D"/>
    <w:rsid w:val="00461E74"/>
    <w:rsid w:val="00464BE6"/>
    <w:rsid w:val="00466F30"/>
    <w:rsid w:val="00467072"/>
    <w:rsid w:val="004725E7"/>
    <w:rsid w:val="00473B8B"/>
    <w:rsid w:val="00477068"/>
    <w:rsid w:val="004815B5"/>
    <w:rsid w:val="00483836"/>
    <w:rsid w:val="004839EA"/>
    <w:rsid w:val="00485BBF"/>
    <w:rsid w:val="004865E1"/>
    <w:rsid w:val="00487B4C"/>
    <w:rsid w:val="004936D2"/>
    <w:rsid w:val="004A0725"/>
    <w:rsid w:val="004A427E"/>
    <w:rsid w:val="004A78F4"/>
    <w:rsid w:val="004B07A5"/>
    <w:rsid w:val="004B76D7"/>
    <w:rsid w:val="004D0582"/>
    <w:rsid w:val="004D41A2"/>
    <w:rsid w:val="004E4DDB"/>
    <w:rsid w:val="004E5CDD"/>
    <w:rsid w:val="004F1559"/>
    <w:rsid w:val="004F5201"/>
    <w:rsid w:val="005030DC"/>
    <w:rsid w:val="00503D62"/>
    <w:rsid w:val="00510CAB"/>
    <w:rsid w:val="005124E0"/>
    <w:rsid w:val="005168CE"/>
    <w:rsid w:val="00523B0B"/>
    <w:rsid w:val="00537F6E"/>
    <w:rsid w:val="00537FC9"/>
    <w:rsid w:val="00545290"/>
    <w:rsid w:val="0055596D"/>
    <w:rsid w:val="00561FBF"/>
    <w:rsid w:val="005709C9"/>
    <w:rsid w:val="00585FBE"/>
    <w:rsid w:val="00590D27"/>
    <w:rsid w:val="005911F1"/>
    <w:rsid w:val="005A7003"/>
    <w:rsid w:val="005B6197"/>
    <w:rsid w:val="005C0865"/>
    <w:rsid w:val="005C769F"/>
    <w:rsid w:val="005C79D8"/>
    <w:rsid w:val="005D7FCC"/>
    <w:rsid w:val="005E2C4E"/>
    <w:rsid w:val="005F229C"/>
    <w:rsid w:val="005F6598"/>
    <w:rsid w:val="00604AD4"/>
    <w:rsid w:val="00605652"/>
    <w:rsid w:val="00606DF6"/>
    <w:rsid w:val="00626A75"/>
    <w:rsid w:val="00626CD7"/>
    <w:rsid w:val="00651274"/>
    <w:rsid w:val="0065316A"/>
    <w:rsid w:val="00657C00"/>
    <w:rsid w:val="00671061"/>
    <w:rsid w:val="00673C6D"/>
    <w:rsid w:val="006741F2"/>
    <w:rsid w:val="00677919"/>
    <w:rsid w:val="00677C60"/>
    <w:rsid w:val="00686853"/>
    <w:rsid w:val="006921FD"/>
    <w:rsid w:val="006923B9"/>
    <w:rsid w:val="00695E76"/>
    <w:rsid w:val="006A4FEC"/>
    <w:rsid w:val="006B2FA3"/>
    <w:rsid w:val="006B653B"/>
    <w:rsid w:val="006B65F9"/>
    <w:rsid w:val="006B6E1A"/>
    <w:rsid w:val="006C4BC5"/>
    <w:rsid w:val="006C6942"/>
    <w:rsid w:val="006D24AF"/>
    <w:rsid w:val="006D2C42"/>
    <w:rsid w:val="006D58B6"/>
    <w:rsid w:val="00707E57"/>
    <w:rsid w:val="00711AC0"/>
    <w:rsid w:val="00714355"/>
    <w:rsid w:val="00717AB3"/>
    <w:rsid w:val="00730BF5"/>
    <w:rsid w:val="0073271E"/>
    <w:rsid w:val="00741C22"/>
    <w:rsid w:val="00752E10"/>
    <w:rsid w:val="0076524A"/>
    <w:rsid w:val="00767782"/>
    <w:rsid w:val="0078096B"/>
    <w:rsid w:val="00783F1A"/>
    <w:rsid w:val="007B23A2"/>
    <w:rsid w:val="007B335A"/>
    <w:rsid w:val="007B347B"/>
    <w:rsid w:val="007E0B23"/>
    <w:rsid w:val="007F5A47"/>
    <w:rsid w:val="008042FA"/>
    <w:rsid w:val="00806D4D"/>
    <w:rsid w:val="008077D1"/>
    <w:rsid w:val="0081301C"/>
    <w:rsid w:val="008151A6"/>
    <w:rsid w:val="00827C5F"/>
    <w:rsid w:val="00830C46"/>
    <w:rsid w:val="008327A7"/>
    <w:rsid w:val="00844217"/>
    <w:rsid w:val="00864145"/>
    <w:rsid w:val="008646AD"/>
    <w:rsid w:val="00865BA8"/>
    <w:rsid w:val="008706D7"/>
    <w:rsid w:val="00894715"/>
    <w:rsid w:val="00895235"/>
    <w:rsid w:val="008B0A0E"/>
    <w:rsid w:val="008C313F"/>
    <w:rsid w:val="008D36F4"/>
    <w:rsid w:val="008F6E42"/>
    <w:rsid w:val="009029A3"/>
    <w:rsid w:val="00903185"/>
    <w:rsid w:val="009213AA"/>
    <w:rsid w:val="00930649"/>
    <w:rsid w:val="0093236B"/>
    <w:rsid w:val="0093643A"/>
    <w:rsid w:val="009372EA"/>
    <w:rsid w:val="0094057A"/>
    <w:rsid w:val="0094229F"/>
    <w:rsid w:val="00951297"/>
    <w:rsid w:val="009517CA"/>
    <w:rsid w:val="00961857"/>
    <w:rsid w:val="00965FA2"/>
    <w:rsid w:val="009661DE"/>
    <w:rsid w:val="00982BB4"/>
    <w:rsid w:val="00993ABD"/>
    <w:rsid w:val="009A3F79"/>
    <w:rsid w:val="009A4D09"/>
    <w:rsid w:val="009B15A4"/>
    <w:rsid w:val="009C1970"/>
    <w:rsid w:val="009C1C15"/>
    <w:rsid w:val="009D0DA1"/>
    <w:rsid w:val="009F4D97"/>
    <w:rsid w:val="00A01416"/>
    <w:rsid w:val="00A030B6"/>
    <w:rsid w:val="00A04D9B"/>
    <w:rsid w:val="00A052BF"/>
    <w:rsid w:val="00A172C7"/>
    <w:rsid w:val="00A21095"/>
    <w:rsid w:val="00A2126C"/>
    <w:rsid w:val="00A23D7A"/>
    <w:rsid w:val="00A24316"/>
    <w:rsid w:val="00A300B7"/>
    <w:rsid w:val="00A534FC"/>
    <w:rsid w:val="00A64889"/>
    <w:rsid w:val="00A714D9"/>
    <w:rsid w:val="00A8467E"/>
    <w:rsid w:val="00A84A1C"/>
    <w:rsid w:val="00A90E4C"/>
    <w:rsid w:val="00A93BFB"/>
    <w:rsid w:val="00AA2BCF"/>
    <w:rsid w:val="00AA4248"/>
    <w:rsid w:val="00AB3C52"/>
    <w:rsid w:val="00AB44D1"/>
    <w:rsid w:val="00AB7DF2"/>
    <w:rsid w:val="00AC2800"/>
    <w:rsid w:val="00AC2E3C"/>
    <w:rsid w:val="00AD3A01"/>
    <w:rsid w:val="00AD6A45"/>
    <w:rsid w:val="00AE24DF"/>
    <w:rsid w:val="00AE5E87"/>
    <w:rsid w:val="00AE64FD"/>
    <w:rsid w:val="00AF0AE4"/>
    <w:rsid w:val="00AF18D1"/>
    <w:rsid w:val="00AF20F6"/>
    <w:rsid w:val="00AF218B"/>
    <w:rsid w:val="00AF7247"/>
    <w:rsid w:val="00AF7D1B"/>
    <w:rsid w:val="00B00D97"/>
    <w:rsid w:val="00B00E8F"/>
    <w:rsid w:val="00B05271"/>
    <w:rsid w:val="00B21D10"/>
    <w:rsid w:val="00B26A12"/>
    <w:rsid w:val="00B713C8"/>
    <w:rsid w:val="00B8445A"/>
    <w:rsid w:val="00BA0389"/>
    <w:rsid w:val="00BA7F64"/>
    <w:rsid w:val="00BB0BAE"/>
    <w:rsid w:val="00BB66D4"/>
    <w:rsid w:val="00BB6E86"/>
    <w:rsid w:val="00BD12DB"/>
    <w:rsid w:val="00BD2ECE"/>
    <w:rsid w:val="00BE067F"/>
    <w:rsid w:val="00BF3E67"/>
    <w:rsid w:val="00C05C4F"/>
    <w:rsid w:val="00C065F2"/>
    <w:rsid w:val="00C26306"/>
    <w:rsid w:val="00C34E95"/>
    <w:rsid w:val="00C4594D"/>
    <w:rsid w:val="00C50038"/>
    <w:rsid w:val="00C52C6F"/>
    <w:rsid w:val="00C540AC"/>
    <w:rsid w:val="00C63AD2"/>
    <w:rsid w:val="00C870AA"/>
    <w:rsid w:val="00CB2BAC"/>
    <w:rsid w:val="00CB4A35"/>
    <w:rsid w:val="00CB615F"/>
    <w:rsid w:val="00CC22D6"/>
    <w:rsid w:val="00CD123A"/>
    <w:rsid w:val="00CF1D4F"/>
    <w:rsid w:val="00CF521D"/>
    <w:rsid w:val="00CF6A88"/>
    <w:rsid w:val="00D03989"/>
    <w:rsid w:val="00D15460"/>
    <w:rsid w:val="00D26025"/>
    <w:rsid w:val="00D274D4"/>
    <w:rsid w:val="00D309C4"/>
    <w:rsid w:val="00D33EFE"/>
    <w:rsid w:val="00D57956"/>
    <w:rsid w:val="00D71212"/>
    <w:rsid w:val="00D77B3A"/>
    <w:rsid w:val="00D81ADD"/>
    <w:rsid w:val="00D82FF6"/>
    <w:rsid w:val="00D837A8"/>
    <w:rsid w:val="00D95E0B"/>
    <w:rsid w:val="00D961BD"/>
    <w:rsid w:val="00DA2077"/>
    <w:rsid w:val="00DA375B"/>
    <w:rsid w:val="00DA61D5"/>
    <w:rsid w:val="00DB2226"/>
    <w:rsid w:val="00DB3194"/>
    <w:rsid w:val="00DC7359"/>
    <w:rsid w:val="00DD556A"/>
    <w:rsid w:val="00DD59C5"/>
    <w:rsid w:val="00DD6704"/>
    <w:rsid w:val="00DE24A8"/>
    <w:rsid w:val="00DE27C1"/>
    <w:rsid w:val="00DE2CDA"/>
    <w:rsid w:val="00E02F88"/>
    <w:rsid w:val="00E04401"/>
    <w:rsid w:val="00E10DAB"/>
    <w:rsid w:val="00E1273D"/>
    <w:rsid w:val="00E34643"/>
    <w:rsid w:val="00E35CDE"/>
    <w:rsid w:val="00E4104A"/>
    <w:rsid w:val="00E41C7B"/>
    <w:rsid w:val="00E476AE"/>
    <w:rsid w:val="00E62D0D"/>
    <w:rsid w:val="00E65A98"/>
    <w:rsid w:val="00E715F2"/>
    <w:rsid w:val="00E84054"/>
    <w:rsid w:val="00E86AFD"/>
    <w:rsid w:val="00EA11A1"/>
    <w:rsid w:val="00EA1A78"/>
    <w:rsid w:val="00EB6251"/>
    <w:rsid w:val="00EB7517"/>
    <w:rsid w:val="00EC64C0"/>
    <w:rsid w:val="00EC7643"/>
    <w:rsid w:val="00EE0FF8"/>
    <w:rsid w:val="00EF1F44"/>
    <w:rsid w:val="00EF500B"/>
    <w:rsid w:val="00EF6D9C"/>
    <w:rsid w:val="00F01852"/>
    <w:rsid w:val="00F1118A"/>
    <w:rsid w:val="00F151EC"/>
    <w:rsid w:val="00F163AD"/>
    <w:rsid w:val="00F17D56"/>
    <w:rsid w:val="00F27925"/>
    <w:rsid w:val="00F354FE"/>
    <w:rsid w:val="00F41063"/>
    <w:rsid w:val="00F44F28"/>
    <w:rsid w:val="00F62C6F"/>
    <w:rsid w:val="00F63965"/>
    <w:rsid w:val="00F6409A"/>
    <w:rsid w:val="00F8402A"/>
    <w:rsid w:val="00F926B3"/>
    <w:rsid w:val="00F95D73"/>
    <w:rsid w:val="00FA3D7F"/>
    <w:rsid w:val="00FA7D1A"/>
    <w:rsid w:val="00FB0DD7"/>
    <w:rsid w:val="00FB1882"/>
    <w:rsid w:val="00FB4515"/>
    <w:rsid w:val="00FB7D35"/>
    <w:rsid w:val="00FC1900"/>
    <w:rsid w:val="00FC5895"/>
    <w:rsid w:val="00FC744A"/>
    <w:rsid w:val="00FD5EA2"/>
    <w:rsid w:val="00FE3055"/>
    <w:rsid w:val="00FF09B5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B842"/>
  <w15:docId w15:val="{8976F725-7183-4DF4-9BA4-942BC6EA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71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1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4D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4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515"/>
  </w:style>
  <w:style w:type="paragraph" w:styleId="Stopka">
    <w:name w:val="footer"/>
    <w:basedOn w:val="Normalny"/>
    <w:link w:val="StopkaZnak"/>
    <w:uiPriority w:val="99"/>
    <w:unhideWhenUsed/>
    <w:rsid w:val="00FB4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72C7-A1A7-4FEB-BE6C-FB1C954A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4748</Words>
  <Characters>28493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Marzenna Winiarska</cp:lastModifiedBy>
  <cp:revision>2</cp:revision>
  <cp:lastPrinted>2021-06-07T07:55:00Z</cp:lastPrinted>
  <dcterms:created xsi:type="dcterms:W3CDTF">2026-03-10T09:07:00Z</dcterms:created>
  <dcterms:modified xsi:type="dcterms:W3CDTF">2026-03-10T09:07:00Z</dcterms:modified>
</cp:coreProperties>
</file>